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784" w:rsidRPr="0021586D" w:rsidRDefault="006E197B" w:rsidP="00F81E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REPUBLIKA</w:t>
      </w:r>
      <w:r w:rsidR="00750CEB" w:rsidRPr="002158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SRBIJA</w:t>
      </w:r>
    </w:p>
    <w:p w:rsidR="00112784" w:rsidRPr="0021586D" w:rsidRDefault="006E197B" w:rsidP="00F81E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 w:rsidR="00750CEB" w:rsidRPr="002158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</w:p>
    <w:p w:rsidR="00112784" w:rsidRPr="0021586D" w:rsidRDefault="006E197B" w:rsidP="00F81E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</w:t>
      </w:r>
      <w:r w:rsidR="00750CEB" w:rsidRPr="002158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750CEB" w:rsidRPr="002158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kulturu</w:t>
      </w:r>
      <w:r w:rsidR="00750CEB" w:rsidRPr="002158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750CEB" w:rsidRPr="002158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informisanje</w:t>
      </w:r>
    </w:p>
    <w:p w:rsidR="00112784" w:rsidRPr="0021586D" w:rsidRDefault="00750CEB" w:rsidP="00F81EE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586D">
        <w:rPr>
          <w:rFonts w:ascii="Times New Roman" w:hAnsi="Times New Roman"/>
          <w:sz w:val="24"/>
          <w:szCs w:val="24"/>
        </w:rPr>
        <w:t xml:space="preserve">16 </w:t>
      </w:r>
      <w:r w:rsidR="006E197B">
        <w:rPr>
          <w:rFonts w:ascii="Times New Roman" w:hAnsi="Times New Roman"/>
          <w:sz w:val="24"/>
          <w:szCs w:val="24"/>
        </w:rPr>
        <w:t>Broj</w:t>
      </w:r>
      <w:r w:rsidRPr="0021586D">
        <w:rPr>
          <w:rFonts w:ascii="Times New Roman" w:hAnsi="Times New Roman"/>
          <w:sz w:val="24"/>
          <w:szCs w:val="24"/>
        </w:rPr>
        <w:t>: 06-2/480-21</w:t>
      </w:r>
    </w:p>
    <w:p w:rsidR="00112784" w:rsidRPr="0021586D" w:rsidRDefault="00750CEB" w:rsidP="00F81EE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586D">
        <w:rPr>
          <w:rFonts w:ascii="Times New Roman" w:hAnsi="Times New Roman"/>
          <w:sz w:val="24"/>
          <w:szCs w:val="24"/>
        </w:rPr>
        <w:t xml:space="preserve">18. </w:t>
      </w:r>
      <w:r w:rsidR="006E197B">
        <w:rPr>
          <w:rFonts w:ascii="Times New Roman" w:hAnsi="Times New Roman"/>
          <w:sz w:val="24"/>
          <w:szCs w:val="24"/>
        </w:rPr>
        <w:t>novembar</w:t>
      </w:r>
      <w:r w:rsidRPr="0021586D">
        <w:rPr>
          <w:rFonts w:ascii="Times New Roman" w:hAnsi="Times New Roman"/>
          <w:sz w:val="24"/>
          <w:szCs w:val="24"/>
        </w:rPr>
        <w:t xml:space="preserve"> 2021. </w:t>
      </w:r>
      <w:r w:rsidR="006E197B">
        <w:rPr>
          <w:rFonts w:ascii="Times New Roman" w:hAnsi="Times New Roman"/>
          <w:sz w:val="24"/>
          <w:szCs w:val="24"/>
        </w:rPr>
        <w:t>godine</w:t>
      </w:r>
    </w:p>
    <w:p w:rsidR="00112784" w:rsidRPr="0021586D" w:rsidRDefault="006E197B" w:rsidP="00F81E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750CEB" w:rsidRPr="002158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="00750CEB" w:rsidRPr="002158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750CEB" w:rsidRPr="002158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750CEB" w:rsidRPr="002158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="00750CEB" w:rsidRPr="002158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750CEB" w:rsidRPr="002158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</w:p>
    <w:p w:rsidR="00C44722" w:rsidRPr="0021586D" w:rsidRDefault="00625F77" w:rsidP="00F81E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12784" w:rsidRPr="0021586D" w:rsidRDefault="006E197B" w:rsidP="00F81EE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50CEB" w:rsidRPr="002158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750CEB" w:rsidRPr="002158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750CEB" w:rsidRPr="002158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50CEB" w:rsidRPr="002158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750CEB" w:rsidRPr="002158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750CEB" w:rsidRPr="002158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50CEB" w:rsidRPr="002158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</w:p>
    <w:p w:rsidR="00112784" w:rsidRPr="0021586D" w:rsidRDefault="00750CEB" w:rsidP="00F81EE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1586D">
        <w:rPr>
          <w:rFonts w:ascii="Times New Roman" w:hAnsi="Times New Roman" w:cs="Times New Roman"/>
          <w:sz w:val="24"/>
          <w:szCs w:val="24"/>
        </w:rPr>
        <w:t xml:space="preserve">29. </w:t>
      </w:r>
      <w:r w:rsidR="006E197B">
        <w:rPr>
          <w:rFonts w:ascii="Times New Roman" w:hAnsi="Times New Roman" w:cs="Times New Roman"/>
          <w:sz w:val="24"/>
          <w:szCs w:val="24"/>
        </w:rPr>
        <w:t>SEDNICE</w:t>
      </w:r>
      <w:r w:rsidRPr="0021586D">
        <w:rPr>
          <w:rFonts w:ascii="Times New Roman" w:hAnsi="Times New Roman" w:cs="Times New Roman"/>
          <w:sz w:val="24"/>
          <w:szCs w:val="24"/>
        </w:rPr>
        <w:t xml:space="preserve"> </w:t>
      </w:r>
      <w:r w:rsidR="006E197B">
        <w:rPr>
          <w:rFonts w:ascii="Times New Roman" w:hAnsi="Times New Roman" w:cs="Times New Roman"/>
          <w:sz w:val="24"/>
          <w:szCs w:val="24"/>
        </w:rPr>
        <w:t>ODBORA</w:t>
      </w:r>
      <w:r w:rsidRPr="0021586D">
        <w:rPr>
          <w:rFonts w:ascii="Times New Roman" w:hAnsi="Times New Roman" w:cs="Times New Roman"/>
          <w:sz w:val="24"/>
          <w:szCs w:val="24"/>
        </w:rPr>
        <w:t xml:space="preserve"> </w:t>
      </w:r>
      <w:r w:rsidR="006E197B">
        <w:rPr>
          <w:rFonts w:ascii="Times New Roman" w:hAnsi="Times New Roman" w:cs="Times New Roman"/>
          <w:sz w:val="24"/>
          <w:szCs w:val="24"/>
        </w:rPr>
        <w:t>ZA</w:t>
      </w:r>
      <w:r w:rsidRPr="0021586D">
        <w:rPr>
          <w:rFonts w:ascii="Times New Roman" w:hAnsi="Times New Roman" w:cs="Times New Roman"/>
          <w:sz w:val="24"/>
          <w:szCs w:val="24"/>
        </w:rPr>
        <w:t xml:space="preserve"> </w:t>
      </w:r>
      <w:r w:rsidR="006E197B">
        <w:rPr>
          <w:rFonts w:ascii="Times New Roman" w:hAnsi="Times New Roman" w:cs="Times New Roman"/>
          <w:sz w:val="24"/>
          <w:szCs w:val="24"/>
        </w:rPr>
        <w:t>KULTURU</w:t>
      </w:r>
      <w:r w:rsidRPr="0021586D">
        <w:rPr>
          <w:rFonts w:ascii="Times New Roman" w:hAnsi="Times New Roman" w:cs="Times New Roman"/>
          <w:sz w:val="24"/>
          <w:szCs w:val="24"/>
        </w:rPr>
        <w:t xml:space="preserve"> </w:t>
      </w:r>
      <w:r w:rsidR="006E197B">
        <w:rPr>
          <w:rFonts w:ascii="Times New Roman" w:hAnsi="Times New Roman" w:cs="Times New Roman"/>
          <w:sz w:val="24"/>
          <w:szCs w:val="24"/>
        </w:rPr>
        <w:t>I</w:t>
      </w:r>
      <w:r w:rsidRPr="0021586D">
        <w:rPr>
          <w:rFonts w:ascii="Times New Roman" w:hAnsi="Times New Roman" w:cs="Times New Roman"/>
          <w:sz w:val="24"/>
          <w:szCs w:val="24"/>
        </w:rPr>
        <w:t xml:space="preserve"> </w:t>
      </w:r>
      <w:r w:rsidR="006E197B">
        <w:rPr>
          <w:rFonts w:ascii="Times New Roman" w:hAnsi="Times New Roman" w:cs="Times New Roman"/>
          <w:sz w:val="24"/>
          <w:szCs w:val="24"/>
        </w:rPr>
        <w:t>INFORMISANjE</w:t>
      </w:r>
    </w:p>
    <w:p w:rsidR="00112784" w:rsidRPr="0021586D" w:rsidRDefault="006E197B" w:rsidP="00F81EE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NARODNE</w:t>
      </w:r>
      <w:r w:rsidR="00750CEB" w:rsidRPr="002158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="00750CEB" w:rsidRPr="002158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REPUBLIKE</w:t>
      </w:r>
      <w:r w:rsidR="00750CEB" w:rsidRPr="002158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="00750CEB" w:rsidRPr="0021586D">
        <w:rPr>
          <w:rFonts w:ascii="Times New Roman" w:hAnsi="Times New Roman" w:cs="Times New Roman"/>
          <w:sz w:val="24"/>
          <w:szCs w:val="24"/>
        </w:rPr>
        <w:t>,</w:t>
      </w:r>
    </w:p>
    <w:p w:rsidR="00112784" w:rsidRPr="0021586D" w:rsidRDefault="006E197B" w:rsidP="00F81EE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ODRŽANE</w:t>
      </w:r>
      <w:r w:rsidR="00750CEB" w:rsidRPr="0021586D">
        <w:rPr>
          <w:rFonts w:ascii="Times New Roman" w:hAnsi="Times New Roman" w:cs="Times New Roman"/>
          <w:sz w:val="24"/>
          <w:szCs w:val="24"/>
        </w:rPr>
        <w:t xml:space="preserve"> 17. </w:t>
      </w:r>
      <w:r>
        <w:rPr>
          <w:rFonts w:ascii="Times New Roman" w:hAnsi="Times New Roman" w:cs="Times New Roman"/>
          <w:sz w:val="24"/>
          <w:szCs w:val="24"/>
        </w:rPr>
        <w:t>NOVEMBRA</w:t>
      </w:r>
      <w:r w:rsidR="00750CEB" w:rsidRPr="0021586D">
        <w:rPr>
          <w:rFonts w:ascii="Times New Roman" w:hAnsi="Times New Roman" w:cs="Times New Roman"/>
          <w:sz w:val="24"/>
          <w:szCs w:val="24"/>
        </w:rPr>
        <w:t xml:space="preserve"> 2021. </w:t>
      </w:r>
      <w:r>
        <w:rPr>
          <w:rFonts w:ascii="Times New Roman" w:hAnsi="Times New Roman" w:cs="Times New Roman"/>
          <w:sz w:val="24"/>
          <w:szCs w:val="24"/>
        </w:rPr>
        <w:t>GODINE</w:t>
      </w:r>
    </w:p>
    <w:p w:rsidR="00C44722" w:rsidRPr="0021586D" w:rsidRDefault="00625F77" w:rsidP="00F81E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12784" w:rsidRPr="0021586D" w:rsidRDefault="006E197B" w:rsidP="00F81EE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Sednica</w:t>
      </w:r>
      <w:r w:rsidR="00750CEB" w:rsidRPr="002158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750CEB" w:rsidRPr="002158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počela</w:t>
      </w:r>
      <w:r w:rsidR="00750CEB" w:rsidRPr="002158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750CEB" w:rsidRPr="0021586D">
        <w:rPr>
          <w:rFonts w:ascii="Times New Roman" w:hAnsi="Times New Roman" w:cs="Times New Roman"/>
          <w:sz w:val="24"/>
          <w:szCs w:val="24"/>
        </w:rPr>
        <w:t xml:space="preserve"> 13,00 </w:t>
      </w:r>
      <w:r>
        <w:rPr>
          <w:rFonts w:ascii="Times New Roman" w:hAnsi="Times New Roman" w:cs="Times New Roman"/>
          <w:sz w:val="24"/>
          <w:szCs w:val="24"/>
        </w:rPr>
        <w:t>časova</w:t>
      </w:r>
      <w:r w:rsidR="00750CEB" w:rsidRPr="0021586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12784" w:rsidRPr="0021586D" w:rsidRDefault="00625F77" w:rsidP="00F81E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12784" w:rsidRPr="0021586D" w:rsidRDefault="00750CEB" w:rsidP="00F81E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1586D">
        <w:rPr>
          <w:rFonts w:ascii="Times New Roman" w:hAnsi="Times New Roman" w:cs="Times New Roman"/>
          <w:sz w:val="24"/>
          <w:szCs w:val="24"/>
        </w:rPr>
        <w:tab/>
      </w:r>
      <w:r w:rsidR="006E197B">
        <w:rPr>
          <w:rFonts w:ascii="Times New Roman" w:hAnsi="Times New Roman" w:cs="Times New Roman"/>
          <w:sz w:val="24"/>
          <w:szCs w:val="24"/>
        </w:rPr>
        <w:t>Sednicom</w:t>
      </w:r>
      <w:r w:rsidRPr="0021586D">
        <w:rPr>
          <w:rFonts w:ascii="Times New Roman" w:hAnsi="Times New Roman" w:cs="Times New Roman"/>
          <w:sz w:val="24"/>
          <w:szCs w:val="24"/>
        </w:rPr>
        <w:t xml:space="preserve"> </w:t>
      </w:r>
      <w:r w:rsidR="006E197B">
        <w:rPr>
          <w:rFonts w:ascii="Times New Roman" w:hAnsi="Times New Roman" w:cs="Times New Roman"/>
          <w:sz w:val="24"/>
          <w:szCs w:val="24"/>
        </w:rPr>
        <w:t>je</w:t>
      </w:r>
      <w:r w:rsidRPr="0021586D">
        <w:rPr>
          <w:rFonts w:ascii="Times New Roman" w:hAnsi="Times New Roman" w:cs="Times New Roman"/>
          <w:sz w:val="24"/>
          <w:szCs w:val="24"/>
        </w:rPr>
        <w:t xml:space="preserve"> </w:t>
      </w:r>
      <w:r w:rsidR="006E197B">
        <w:rPr>
          <w:rFonts w:ascii="Times New Roman" w:hAnsi="Times New Roman" w:cs="Times New Roman"/>
          <w:sz w:val="24"/>
          <w:szCs w:val="24"/>
        </w:rPr>
        <w:t>predsedavala</w:t>
      </w:r>
      <w:r w:rsidRPr="0021586D">
        <w:rPr>
          <w:rFonts w:ascii="Times New Roman" w:hAnsi="Times New Roman" w:cs="Times New Roman"/>
          <w:sz w:val="24"/>
          <w:szCs w:val="24"/>
        </w:rPr>
        <w:t xml:space="preserve"> </w:t>
      </w:r>
      <w:r w:rsidR="006E197B">
        <w:rPr>
          <w:rFonts w:ascii="Times New Roman" w:hAnsi="Times New Roman" w:cs="Times New Roman"/>
          <w:sz w:val="24"/>
          <w:szCs w:val="24"/>
        </w:rPr>
        <w:t>Sandra</w:t>
      </w:r>
      <w:r w:rsidRPr="0021586D">
        <w:rPr>
          <w:rFonts w:ascii="Times New Roman" w:hAnsi="Times New Roman" w:cs="Times New Roman"/>
          <w:sz w:val="24"/>
          <w:szCs w:val="24"/>
        </w:rPr>
        <w:t xml:space="preserve"> </w:t>
      </w:r>
      <w:r w:rsidR="006E197B">
        <w:rPr>
          <w:rFonts w:ascii="Times New Roman" w:hAnsi="Times New Roman" w:cs="Times New Roman"/>
          <w:sz w:val="24"/>
          <w:szCs w:val="24"/>
        </w:rPr>
        <w:t>Božić</w:t>
      </w:r>
      <w:r w:rsidRPr="0021586D">
        <w:rPr>
          <w:rFonts w:ascii="Times New Roman" w:hAnsi="Times New Roman" w:cs="Times New Roman"/>
          <w:sz w:val="24"/>
          <w:szCs w:val="24"/>
        </w:rPr>
        <w:t xml:space="preserve">, </w:t>
      </w:r>
      <w:r w:rsidR="006E197B">
        <w:rPr>
          <w:rFonts w:ascii="Times New Roman" w:hAnsi="Times New Roman" w:cs="Times New Roman"/>
          <w:sz w:val="24"/>
          <w:szCs w:val="24"/>
        </w:rPr>
        <w:t>predsednik</w:t>
      </w:r>
      <w:r w:rsidRPr="0021586D">
        <w:rPr>
          <w:rFonts w:ascii="Times New Roman" w:hAnsi="Times New Roman" w:cs="Times New Roman"/>
          <w:sz w:val="24"/>
          <w:szCs w:val="24"/>
        </w:rPr>
        <w:t xml:space="preserve"> </w:t>
      </w:r>
      <w:r w:rsidR="006E197B">
        <w:rPr>
          <w:rFonts w:ascii="Times New Roman" w:hAnsi="Times New Roman" w:cs="Times New Roman"/>
          <w:sz w:val="24"/>
          <w:szCs w:val="24"/>
        </w:rPr>
        <w:t>Odbora</w:t>
      </w:r>
      <w:r w:rsidRPr="0021586D">
        <w:rPr>
          <w:rFonts w:ascii="Times New Roman" w:hAnsi="Times New Roman" w:cs="Times New Roman"/>
          <w:sz w:val="24"/>
          <w:szCs w:val="24"/>
        </w:rPr>
        <w:t>.</w:t>
      </w:r>
    </w:p>
    <w:p w:rsidR="00112784" w:rsidRPr="0021586D" w:rsidRDefault="00750CEB" w:rsidP="00F81E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1586D">
        <w:rPr>
          <w:rFonts w:ascii="Times New Roman" w:hAnsi="Times New Roman" w:cs="Times New Roman"/>
          <w:sz w:val="24"/>
          <w:szCs w:val="24"/>
        </w:rPr>
        <w:tab/>
      </w:r>
    </w:p>
    <w:p w:rsidR="00112784" w:rsidRPr="0021586D" w:rsidRDefault="00750CEB" w:rsidP="00F81EE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1586D">
        <w:rPr>
          <w:rFonts w:ascii="Times New Roman" w:hAnsi="Times New Roman"/>
          <w:sz w:val="24"/>
          <w:szCs w:val="24"/>
        </w:rPr>
        <w:tab/>
      </w:r>
      <w:r w:rsidR="006E197B">
        <w:rPr>
          <w:rFonts w:ascii="Times New Roman" w:hAnsi="Times New Roman"/>
          <w:sz w:val="24"/>
          <w:szCs w:val="24"/>
        </w:rPr>
        <w:t>Sednici</w:t>
      </w:r>
      <w:r w:rsidRPr="0021586D">
        <w:rPr>
          <w:rFonts w:ascii="Times New Roman" w:hAnsi="Times New Roman"/>
          <w:sz w:val="24"/>
          <w:szCs w:val="24"/>
        </w:rPr>
        <w:t xml:space="preserve"> </w:t>
      </w:r>
      <w:r w:rsidR="006E197B">
        <w:rPr>
          <w:rFonts w:ascii="Times New Roman" w:hAnsi="Times New Roman"/>
          <w:sz w:val="24"/>
          <w:szCs w:val="24"/>
        </w:rPr>
        <w:t>su</w:t>
      </w:r>
      <w:r w:rsidRPr="0021586D">
        <w:rPr>
          <w:rFonts w:ascii="Times New Roman" w:hAnsi="Times New Roman"/>
          <w:sz w:val="24"/>
          <w:szCs w:val="24"/>
        </w:rPr>
        <w:t xml:space="preserve"> </w:t>
      </w:r>
      <w:r w:rsidR="006E197B">
        <w:rPr>
          <w:rFonts w:ascii="Times New Roman" w:hAnsi="Times New Roman"/>
          <w:sz w:val="24"/>
          <w:szCs w:val="24"/>
        </w:rPr>
        <w:t>prisustvovali</w:t>
      </w:r>
      <w:r w:rsidRPr="0021586D">
        <w:rPr>
          <w:rFonts w:ascii="Times New Roman" w:hAnsi="Times New Roman"/>
          <w:sz w:val="24"/>
          <w:szCs w:val="24"/>
        </w:rPr>
        <w:t xml:space="preserve">: </w:t>
      </w:r>
      <w:r w:rsidR="006E197B">
        <w:rPr>
          <w:rFonts w:ascii="Times New Roman" w:hAnsi="Times New Roman"/>
          <w:sz w:val="24"/>
          <w:szCs w:val="24"/>
        </w:rPr>
        <w:t>Vuk</w:t>
      </w:r>
      <w:r w:rsidRPr="0021586D">
        <w:rPr>
          <w:rFonts w:ascii="Times New Roman" w:hAnsi="Times New Roman"/>
          <w:sz w:val="24"/>
          <w:szCs w:val="24"/>
        </w:rPr>
        <w:t xml:space="preserve"> </w:t>
      </w:r>
      <w:r w:rsidR="006E197B">
        <w:rPr>
          <w:rFonts w:ascii="Times New Roman" w:hAnsi="Times New Roman"/>
          <w:sz w:val="24"/>
          <w:szCs w:val="24"/>
        </w:rPr>
        <w:t>Mirčetić</w:t>
      </w:r>
      <w:r w:rsidRPr="0021586D">
        <w:rPr>
          <w:rFonts w:ascii="Times New Roman" w:hAnsi="Times New Roman"/>
          <w:sz w:val="24"/>
          <w:szCs w:val="24"/>
        </w:rPr>
        <w:t xml:space="preserve">, </w:t>
      </w:r>
      <w:r w:rsidR="006E197B">
        <w:rPr>
          <w:rFonts w:ascii="Times New Roman" w:hAnsi="Times New Roman"/>
          <w:sz w:val="24"/>
          <w:szCs w:val="24"/>
        </w:rPr>
        <w:t>Lav</w:t>
      </w:r>
      <w:r w:rsidRPr="0021586D">
        <w:rPr>
          <w:rFonts w:ascii="Times New Roman" w:hAnsi="Times New Roman"/>
          <w:sz w:val="24"/>
          <w:szCs w:val="24"/>
        </w:rPr>
        <w:t xml:space="preserve"> </w:t>
      </w:r>
      <w:r w:rsidR="006E197B">
        <w:rPr>
          <w:rFonts w:ascii="Times New Roman" w:hAnsi="Times New Roman"/>
          <w:sz w:val="24"/>
          <w:szCs w:val="24"/>
        </w:rPr>
        <w:t>Grigorije</w:t>
      </w:r>
      <w:r w:rsidRPr="0021586D">
        <w:rPr>
          <w:rFonts w:ascii="Times New Roman" w:hAnsi="Times New Roman"/>
          <w:sz w:val="24"/>
          <w:szCs w:val="24"/>
        </w:rPr>
        <w:t xml:space="preserve"> </w:t>
      </w:r>
      <w:r w:rsidR="006E197B">
        <w:rPr>
          <w:rFonts w:ascii="Times New Roman" w:hAnsi="Times New Roman"/>
          <w:sz w:val="24"/>
          <w:szCs w:val="24"/>
        </w:rPr>
        <w:t>Pajkić</w:t>
      </w:r>
      <w:r w:rsidRPr="0021586D">
        <w:rPr>
          <w:rFonts w:ascii="Times New Roman" w:hAnsi="Times New Roman"/>
          <w:sz w:val="24"/>
          <w:szCs w:val="24"/>
        </w:rPr>
        <w:t xml:space="preserve">, </w:t>
      </w:r>
      <w:r w:rsidR="006E197B">
        <w:rPr>
          <w:rFonts w:ascii="Times New Roman" w:hAnsi="Times New Roman"/>
          <w:sz w:val="24"/>
          <w:szCs w:val="24"/>
        </w:rPr>
        <w:t>Aleksandar</w:t>
      </w:r>
      <w:r w:rsidRPr="0021586D">
        <w:rPr>
          <w:rFonts w:ascii="Times New Roman" w:hAnsi="Times New Roman"/>
          <w:sz w:val="24"/>
          <w:szCs w:val="24"/>
        </w:rPr>
        <w:t xml:space="preserve"> </w:t>
      </w:r>
      <w:r w:rsidR="006E197B">
        <w:rPr>
          <w:rFonts w:ascii="Times New Roman" w:hAnsi="Times New Roman"/>
          <w:sz w:val="24"/>
          <w:szCs w:val="24"/>
        </w:rPr>
        <w:t>Čortić</w:t>
      </w:r>
      <w:r w:rsidRPr="0021586D">
        <w:rPr>
          <w:rFonts w:ascii="Times New Roman" w:hAnsi="Times New Roman"/>
          <w:sz w:val="24"/>
          <w:szCs w:val="24"/>
        </w:rPr>
        <w:t xml:space="preserve">, </w:t>
      </w:r>
      <w:r w:rsidR="006E197B">
        <w:rPr>
          <w:rFonts w:ascii="Times New Roman" w:hAnsi="Times New Roman"/>
          <w:sz w:val="24"/>
          <w:szCs w:val="24"/>
        </w:rPr>
        <w:t>mr</w:t>
      </w:r>
      <w:r w:rsidRPr="0021586D">
        <w:rPr>
          <w:rFonts w:ascii="Times New Roman" w:hAnsi="Times New Roman"/>
          <w:sz w:val="24"/>
          <w:szCs w:val="24"/>
        </w:rPr>
        <w:t xml:space="preserve"> </w:t>
      </w:r>
      <w:r w:rsidR="006E197B">
        <w:rPr>
          <w:rFonts w:ascii="Times New Roman" w:hAnsi="Times New Roman"/>
          <w:sz w:val="24"/>
          <w:szCs w:val="24"/>
        </w:rPr>
        <w:t>Jadranka</w:t>
      </w:r>
      <w:r w:rsidRPr="0021586D">
        <w:rPr>
          <w:rFonts w:ascii="Times New Roman" w:hAnsi="Times New Roman"/>
          <w:sz w:val="24"/>
          <w:szCs w:val="24"/>
        </w:rPr>
        <w:t xml:space="preserve"> </w:t>
      </w:r>
      <w:r w:rsidR="006E197B">
        <w:rPr>
          <w:rFonts w:ascii="Times New Roman" w:hAnsi="Times New Roman"/>
          <w:sz w:val="24"/>
          <w:szCs w:val="24"/>
        </w:rPr>
        <w:t>Jovanović</w:t>
      </w:r>
      <w:r w:rsidRPr="0021586D">
        <w:rPr>
          <w:rFonts w:ascii="Times New Roman" w:hAnsi="Times New Roman"/>
          <w:sz w:val="24"/>
          <w:szCs w:val="24"/>
        </w:rPr>
        <w:t xml:space="preserve">, </w:t>
      </w:r>
      <w:r w:rsidR="006E197B">
        <w:rPr>
          <w:rFonts w:ascii="Times New Roman" w:hAnsi="Times New Roman"/>
          <w:sz w:val="24"/>
          <w:szCs w:val="24"/>
        </w:rPr>
        <w:t>Miloš</w:t>
      </w:r>
      <w:r w:rsidRPr="0021586D">
        <w:rPr>
          <w:rFonts w:ascii="Times New Roman" w:hAnsi="Times New Roman"/>
          <w:sz w:val="24"/>
          <w:szCs w:val="24"/>
        </w:rPr>
        <w:t xml:space="preserve"> </w:t>
      </w:r>
      <w:r w:rsidR="006E197B">
        <w:rPr>
          <w:rFonts w:ascii="Times New Roman" w:hAnsi="Times New Roman"/>
          <w:sz w:val="24"/>
          <w:szCs w:val="24"/>
        </w:rPr>
        <w:t>Terzić</w:t>
      </w:r>
      <w:r w:rsidRPr="0021586D">
        <w:rPr>
          <w:rFonts w:ascii="Times New Roman" w:hAnsi="Times New Roman"/>
          <w:sz w:val="24"/>
          <w:szCs w:val="24"/>
        </w:rPr>
        <w:t xml:space="preserve">, </w:t>
      </w:r>
      <w:r w:rsidR="006E197B">
        <w:rPr>
          <w:rFonts w:ascii="Times New Roman" w:hAnsi="Times New Roman"/>
          <w:sz w:val="24"/>
          <w:szCs w:val="24"/>
        </w:rPr>
        <w:t>Milica</w:t>
      </w:r>
      <w:r w:rsidRPr="0021586D">
        <w:rPr>
          <w:rFonts w:ascii="Times New Roman" w:hAnsi="Times New Roman"/>
          <w:sz w:val="24"/>
          <w:szCs w:val="24"/>
        </w:rPr>
        <w:t xml:space="preserve"> </w:t>
      </w:r>
      <w:r w:rsidR="006E197B">
        <w:rPr>
          <w:rFonts w:ascii="Times New Roman" w:hAnsi="Times New Roman"/>
          <w:sz w:val="24"/>
          <w:szCs w:val="24"/>
        </w:rPr>
        <w:t>Obradović</w:t>
      </w:r>
      <w:r w:rsidRPr="0021586D">
        <w:rPr>
          <w:rFonts w:ascii="Times New Roman" w:hAnsi="Times New Roman"/>
          <w:sz w:val="24"/>
          <w:szCs w:val="24"/>
        </w:rPr>
        <w:t xml:space="preserve"> </w:t>
      </w:r>
      <w:r w:rsidR="006E197B">
        <w:rPr>
          <w:rFonts w:ascii="Times New Roman" w:hAnsi="Times New Roman"/>
          <w:sz w:val="24"/>
          <w:szCs w:val="24"/>
        </w:rPr>
        <w:t>i</w:t>
      </w:r>
      <w:r w:rsidRPr="0021586D">
        <w:rPr>
          <w:rFonts w:ascii="Times New Roman" w:hAnsi="Times New Roman"/>
          <w:sz w:val="24"/>
          <w:szCs w:val="24"/>
        </w:rPr>
        <w:t xml:space="preserve"> </w:t>
      </w:r>
      <w:r w:rsidR="006E197B">
        <w:rPr>
          <w:rFonts w:ascii="Times New Roman" w:hAnsi="Times New Roman"/>
          <w:sz w:val="24"/>
          <w:szCs w:val="24"/>
        </w:rPr>
        <w:t>Željko</w:t>
      </w:r>
      <w:r w:rsidRPr="0021586D">
        <w:rPr>
          <w:rFonts w:ascii="Times New Roman" w:hAnsi="Times New Roman"/>
          <w:sz w:val="24"/>
          <w:szCs w:val="24"/>
        </w:rPr>
        <w:t xml:space="preserve"> </w:t>
      </w:r>
      <w:r w:rsidR="006E197B">
        <w:rPr>
          <w:rFonts w:ascii="Times New Roman" w:hAnsi="Times New Roman"/>
          <w:sz w:val="24"/>
          <w:szCs w:val="24"/>
        </w:rPr>
        <w:t>Tomić</w:t>
      </w:r>
      <w:r w:rsidRPr="0021586D">
        <w:rPr>
          <w:rFonts w:ascii="Times New Roman" w:hAnsi="Times New Roman"/>
          <w:sz w:val="24"/>
          <w:szCs w:val="24"/>
        </w:rPr>
        <w:t xml:space="preserve"> (</w:t>
      </w:r>
      <w:r w:rsidR="006E197B">
        <w:rPr>
          <w:rFonts w:ascii="Times New Roman" w:hAnsi="Times New Roman"/>
          <w:sz w:val="24"/>
          <w:szCs w:val="24"/>
        </w:rPr>
        <w:t>došao</w:t>
      </w:r>
      <w:r w:rsidRPr="0021586D">
        <w:rPr>
          <w:rFonts w:ascii="Times New Roman" w:hAnsi="Times New Roman"/>
          <w:sz w:val="24"/>
          <w:szCs w:val="24"/>
        </w:rPr>
        <w:t xml:space="preserve"> </w:t>
      </w:r>
      <w:r w:rsidR="006E197B">
        <w:rPr>
          <w:rFonts w:ascii="Times New Roman" w:hAnsi="Times New Roman"/>
          <w:sz w:val="24"/>
          <w:szCs w:val="24"/>
        </w:rPr>
        <w:t>u</w:t>
      </w:r>
      <w:r w:rsidRPr="0021586D">
        <w:rPr>
          <w:rFonts w:ascii="Times New Roman" w:hAnsi="Times New Roman"/>
          <w:sz w:val="24"/>
          <w:szCs w:val="24"/>
        </w:rPr>
        <w:t xml:space="preserve"> </w:t>
      </w:r>
      <w:r w:rsidR="006E197B">
        <w:rPr>
          <w:rFonts w:ascii="Times New Roman" w:hAnsi="Times New Roman"/>
          <w:sz w:val="24"/>
          <w:szCs w:val="24"/>
        </w:rPr>
        <w:t>toku</w:t>
      </w:r>
      <w:r w:rsidRPr="0021586D">
        <w:rPr>
          <w:rFonts w:ascii="Times New Roman" w:hAnsi="Times New Roman"/>
          <w:sz w:val="24"/>
          <w:szCs w:val="24"/>
        </w:rPr>
        <w:t xml:space="preserve"> </w:t>
      </w:r>
      <w:r w:rsidR="006E197B">
        <w:rPr>
          <w:rFonts w:ascii="Times New Roman" w:hAnsi="Times New Roman"/>
          <w:sz w:val="24"/>
          <w:szCs w:val="24"/>
        </w:rPr>
        <w:t>usvajanja</w:t>
      </w:r>
      <w:r w:rsidRPr="0021586D">
        <w:rPr>
          <w:rFonts w:ascii="Times New Roman" w:hAnsi="Times New Roman"/>
          <w:sz w:val="24"/>
          <w:szCs w:val="24"/>
        </w:rPr>
        <w:t xml:space="preserve"> </w:t>
      </w:r>
      <w:r w:rsidR="006E197B">
        <w:rPr>
          <w:rFonts w:ascii="Times New Roman" w:hAnsi="Times New Roman"/>
          <w:sz w:val="24"/>
          <w:szCs w:val="24"/>
        </w:rPr>
        <w:t>zapisnika</w:t>
      </w:r>
      <w:r w:rsidRPr="0021586D">
        <w:rPr>
          <w:rFonts w:ascii="Times New Roman" w:hAnsi="Times New Roman"/>
          <w:sz w:val="24"/>
          <w:szCs w:val="24"/>
        </w:rPr>
        <w:t xml:space="preserve"> </w:t>
      </w:r>
      <w:r w:rsidR="006E197B">
        <w:rPr>
          <w:rFonts w:ascii="Times New Roman" w:hAnsi="Times New Roman"/>
          <w:sz w:val="24"/>
          <w:szCs w:val="24"/>
        </w:rPr>
        <w:t>Odbora</w:t>
      </w:r>
      <w:r w:rsidRPr="0021586D">
        <w:rPr>
          <w:rFonts w:ascii="Times New Roman" w:hAnsi="Times New Roman"/>
          <w:sz w:val="24"/>
          <w:szCs w:val="24"/>
        </w:rPr>
        <w:t xml:space="preserve">), </w:t>
      </w:r>
      <w:r w:rsidR="006E197B">
        <w:rPr>
          <w:rFonts w:ascii="Times New Roman" w:hAnsi="Times New Roman"/>
          <w:sz w:val="24"/>
          <w:szCs w:val="24"/>
        </w:rPr>
        <w:t>članovi</w:t>
      </w:r>
      <w:r w:rsidRPr="0021586D">
        <w:rPr>
          <w:rFonts w:ascii="Times New Roman" w:hAnsi="Times New Roman"/>
          <w:sz w:val="24"/>
          <w:szCs w:val="24"/>
        </w:rPr>
        <w:t xml:space="preserve"> </w:t>
      </w:r>
      <w:r w:rsidR="006E197B">
        <w:rPr>
          <w:rFonts w:ascii="Times New Roman" w:hAnsi="Times New Roman"/>
          <w:sz w:val="24"/>
          <w:szCs w:val="24"/>
        </w:rPr>
        <w:t>Odbora</w:t>
      </w:r>
      <w:r w:rsidRPr="0021586D">
        <w:rPr>
          <w:rFonts w:ascii="Times New Roman" w:hAnsi="Times New Roman"/>
          <w:sz w:val="24"/>
          <w:szCs w:val="24"/>
        </w:rPr>
        <w:t>.</w:t>
      </w:r>
    </w:p>
    <w:p w:rsidR="00112784" w:rsidRPr="0021586D" w:rsidRDefault="006E197B" w:rsidP="00F81EEE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Sednici</w:t>
      </w:r>
      <w:r w:rsidR="00750CEB" w:rsidRPr="002158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750CEB" w:rsidRPr="002158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prisustvovali</w:t>
      </w:r>
      <w:r w:rsidR="00750CEB" w:rsidRPr="0021586D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Ljubomir</w:t>
      </w:r>
      <w:r w:rsidR="00750CEB" w:rsidRPr="002158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Marić</w:t>
      </w:r>
      <w:r w:rsidR="00750CEB" w:rsidRPr="0021586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Jovan</w:t>
      </w:r>
      <w:r w:rsidR="00750CEB" w:rsidRPr="002158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Kolundžija</w:t>
      </w:r>
      <w:r w:rsidR="00750CEB" w:rsidRPr="0021586D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Nebojša</w:t>
      </w:r>
      <w:r w:rsidR="00750CEB" w:rsidRPr="002158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Bakarec</w:t>
      </w:r>
      <w:r w:rsidR="00750CEB" w:rsidRPr="0021586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Zoran</w:t>
      </w:r>
      <w:r w:rsidR="00750CEB" w:rsidRPr="002158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Tomić</w:t>
      </w:r>
      <w:r w:rsidR="00750CEB" w:rsidRPr="0021586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mr</w:t>
      </w:r>
      <w:r w:rsidR="00750CEB" w:rsidRPr="002158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Jadranka</w:t>
      </w:r>
      <w:r w:rsidR="00750CEB" w:rsidRPr="002158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Jovanović</w:t>
      </w:r>
      <w:r w:rsidR="00750CEB" w:rsidRPr="0021586D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Jelena</w:t>
      </w:r>
      <w:r w:rsidR="00750CEB" w:rsidRPr="002158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Mihailović</w:t>
      </w:r>
      <w:r w:rsidR="00750CEB" w:rsidRPr="0021586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Snežana</w:t>
      </w:r>
      <w:r w:rsidR="00750CEB" w:rsidRPr="002158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Paunović</w:t>
      </w:r>
      <w:r w:rsidR="00750CEB" w:rsidRPr="0021586D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Justina</w:t>
      </w:r>
      <w:r w:rsidR="00750CEB" w:rsidRPr="002158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Pupin</w:t>
      </w:r>
      <w:r w:rsidR="00750CEB" w:rsidRPr="002158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Košćal</w:t>
      </w:r>
      <w:r w:rsidR="00750CEB" w:rsidRPr="0021586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Dunja</w:t>
      </w:r>
      <w:r w:rsidR="00750CEB" w:rsidRPr="002158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Simonović</w:t>
      </w:r>
      <w:r w:rsidR="00750CEB" w:rsidRPr="002158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Bratić</w:t>
      </w:r>
      <w:r w:rsidR="00750CEB" w:rsidRPr="0021586D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Aleksandar</w:t>
      </w:r>
      <w:r w:rsidR="00750CEB" w:rsidRPr="002158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Jovanović</w:t>
      </w:r>
      <w:r w:rsidR="00750CEB" w:rsidRPr="0021586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došao</w:t>
      </w:r>
      <w:r w:rsidR="00750CEB" w:rsidRPr="002158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750CEB" w:rsidRPr="002158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toku</w:t>
      </w:r>
      <w:r w:rsidR="00750CEB" w:rsidRPr="002158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treće</w:t>
      </w:r>
      <w:r w:rsidR="00750CEB" w:rsidRPr="002158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tačke</w:t>
      </w:r>
      <w:r w:rsidR="00750CEB" w:rsidRPr="002158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dnevnog</w:t>
      </w:r>
      <w:r w:rsidR="00750CEB" w:rsidRPr="002158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reda</w:t>
      </w:r>
      <w:r w:rsidR="00750CEB" w:rsidRPr="0021586D">
        <w:rPr>
          <w:rFonts w:ascii="Times New Roman" w:hAnsi="Times New Roman"/>
          <w:sz w:val="24"/>
          <w:szCs w:val="24"/>
        </w:rPr>
        <w:t>) (</w:t>
      </w:r>
      <w:r>
        <w:rPr>
          <w:rFonts w:ascii="Times New Roman" w:hAnsi="Times New Roman"/>
          <w:sz w:val="24"/>
          <w:szCs w:val="24"/>
        </w:rPr>
        <w:t>Mira</w:t>
      </w:r>
      <w:r w:rsidR="00750CEB" w:rsidRPr="002158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Petrović</w:t>
      </w:r>
      <w:r w:rsidR="00750CEB" w:rsidRPr="0021586D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i</w:t>
      </w:r>
      <w:r w:rsidR="00750CEB" w:rsidRPr="002158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Samira</w:t>
      </w:r>
      <w:r w:rsidR="00750CEB" w:rsidRPr="002158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Ćosović</w:t>
      </w:r>
      <w:r w:rsidR="00750CEB" w:rsidRPr="0021586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Nataša</w:t>
      </w:r>
      <w:r w:rsidR="00750CEB" w:rsidRPr="002158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Mihailović</w:t>
      </w:r>
      <w:r w:rsidR="00750CEB" w:rsidRPr="002158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Bacić</w:t>
      </w:r>
      <w:r w:rsidR="00750CEB" w:rsidRPr="0021586D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zamenici</w:t>
      </w:r>
      <w:r w:rsidR="00750CEB" w:rsidRPr="002158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članova</w:t>
      </w:r>
      <w:r w:rsidR="00750CEB" w:rsidRPr="002158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750CEB" w:rsidRPr="0021586D">
        <w:rPr>
          <w:rFonts w:ascii="Times New Roman" w:hAnsi="Times New Roman"/>
          <w:sz w:val="24"/>
          <w:szCs w:val="24"/>
        </w:rPr>
        <w:t>.</w:t>
      </w:r>
    </w:p>
    <w:p w:rsidR="006D61FC" w:rsidRPr="0021586D" w:rsidRDefault="00750CEB" w:rsidP="00F81EEE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21586D">
        <w:rPr>
          <w:rFonts w:ascii="Times New Roman" w:hAnsi="Times New Roman"/>
          <w:sz w:val="24"/>
          <w:szCs w:val="24"/>
        </w:rPr>
        <w:tab/>
      </w:r>
      <w:r w:rsidR="006E197B">
        <w:rPr>
          <w:rFonts w:ascii="Times New Roman" w:hAnsi="Times New Roman"/>
          <w:sz w:val="24"/>
          <w:szCs w:val="24"/>
        </w:rPr>
        <w:t>Sednici</w:t>
      </w:r>
      <w:r w:rsidRPr="0021586D">
        <w:rPr>
          <w:rFonts w:ascii="Times New Roman" w:hAnsi="Times New Roman"/>
          <w:sz w:val="24"/>
          <w:szCs w:val="24"/>
        </w:rPr>
        <w:t xml:space="preserve"> </w:t>
      </w:r>
      <w:r w:rsidR="006E197B">
        <w:rPr>
          <w:rFonts w:ascii="Times New Roman" w:hAnsi="Times New Roman"/>
          <w:sz w:val="24"/>
          <w:szCs w:val="24"/>
        </w:rPr>
        <w:t>nisu</w:t>
      </w:r>
      <w:r w:rsidRPr="0021586D">
        <w:rPr>
          <w:rFonts w:ascii="Times New Roman" w:hAnsi="Times New Roman"/>
          <w:sz w:val="24"/>
          <w:szCs w:val="24"/>
        </w:rPr>
        <w:t xml:space="preserve"> </w:t>
      </w:r>
      <w:r w:rsidR="006E197B">
        <w:rPr>
          <w:rFonts w:ascii="Times New Roman" w:hAnsi="Times New Roman"/>
          <w:sz w:val="24"/>
          <w:szCs w:val="24"/>
        </w:rPr>
        <w:t>prisustvovali</w:t>
      </w:r>
      <w:r w:rsidRPr="0021586D">
        <w:rPr>
          <w:rFonts w:ascii="Times New Roman" w:hAnsi="Times New Roman"/>
          <w:sz w:val="24"/>
          <w:szCs w:val="24"/>
        </w:rPr>
        <w:t xml:space="preserve">: </w:t>
      </w:r>
      <w:r w:rsidR="006E197B">
        <w:rPr>
          <w:rFonts w:ascii="Times New Roman" w:hAnsi="Times New Roman"/>
          <w:sz w:val="24"/>
          <w:szCs w:val="24"/>
        </w:rPr>
        <w:t>prof</w:t>
      </w:r>
      <w:r w:rsidRPr="0021586D">
        <w:rPr>
          <w:rFonts w:ascii="Times New Roman" w:hAnsi="Times New Roman"/>
          <w:sz w:val="24"/>
          <w:szCs w:val="24"/>
        </w:rPr>
        <w:t xml:space="preserve">. </w:t>
      </w:r>
      <w:r w:rsidR="006E197B">
        <w:rPr>
          <w:rFonts w:ascii="Times New Roman" w:hAnsi="Times New Roman"/>
          <w:sz w:val="24"/>
          <w:szCs w:val="24"/>
        </w:rPr>
        <w:t>dr</w:t>
      </w:r>
      <w:r w:rsidRPr="0021586D">
        <w:rPr>
          <w:rFonts w:ascii="Times New Roman" w:hAnsi="Times New Roman"/>
          <w:sz w:val="24"/>
          <w:szCs w:val="24"/>
        </w:rPr>
        <w:t xml:space="preserve"> </w:t>
      </w:r>
      <w:r w:rsidR="006E197B">
        <w:rPr>
          <w:rFonts w:ascii="Times New Roman" w:hAnsi="Times New Roman"/>
          <w:sz w:val="24"/>
          <w:szCs w:val="24"/>
        </w:rPr>
        <w:t>Marko</w:t>
      </w:r>
      <w:r w:rsidRPr="0021586D">
        <w:rPr>
          <w:rFonts w:ascii="Times New Roman" w:hAnsi="Times New Roman"/>
          <w:sz w:val="24"/>
          <w:szCs w:val="24"/>
        </w:rPr>
        <w:t xml:space="preserve"> </w:t>
      </w:r>
      <w:r w:rsidR="006E197B">
        <w:rPr>
          <w:rFonts w:ascii="Times New Roman" w:hAnsi="Times New Roman"/>
          <w:sz w:val="24"/>
          <w:szCs w:val="24"/>
        </w:rPr>
        <w:t>Atlagić</w:t>
      </w:r>
      <w:r w:rsidRPr="0021586D">
        <w:rPr>
          <w:rFonts w:ascii="Times New Roman" w:hAnsi="Times New Roman"/>
          <w:sz w:val="24"/>
          <w:szCs w:val="24"/>
        </w:rPr>
        <w:t xml:space="preserve">, </w:t>
      </w:r>
      <w:r w:rsidR="006E197B">
        <w:rPr>
          <w:rFonts w:ascii="Times New Roman" w:hAnsi="Times New Roman"/>
          <w:sz w:val="24"/>
          <w:szCs w:val="24"/>
        </w:rPr>
        <w:t>Milena</w:t>
      </w:r>
      <w:r w:rsidRPr="0021586D">
        <w:rPr>
          <w:rFonts w:ascii="Times New Roman" w:hAnsi="Times New Roman"/>
          <w:sz w:val="24"/>
          <w:szCs w:val="24"/>
        </w:rPr>
        <w:t xml:space="preserve"> </w:t>
      </w:r>
      <w:r w:rsidR="006E197B">
        <w:rPr>
          <w:rFonts w:ascii="Times New Roman" w:hAnsi="Times New Roman"/>
          <w:sz w:val="24"/>
          <w:szCs w:val="24"/>
        </w:rPr>
        <w:t>Popović</w:t>
      </w:r>
      <w:r w:rsidRPr="0021586D">
        <w:rPr>
          <w:rFonts w:ascii="Times New Roman" w:hAnsi="Times New Roman"/>
          <w:sz w:val="24"/>
          <w:szCs w:val="24"/>
        </w:rPr>
        <w:t xml:space="preserve"> </w:t>
      </w:r>
      <w:r w:rsidR="006E197B">
        <w:rPr>
          <w:rFonts w:ascii="Times New Roman" w:hAnsi="Times New Roman"/>
          <w:sz w:val="24"/>
          <w:szCs w:val="24"/>
        </w:rPr>
        <w:t>i</w:t>
      </w:r>
      <w:r w:rsidRPr="0021586D">
        <w:rPr>
          <w:rFonts w:ascii="Times New Roman" w:hAnsi="Times New Roman"/>
          <w:sz w:val="24"/>
          <w:szCs w:val="24"/>
        </w:rPr>
        <w:t xml:space="preserve"> </w:t>
      </w:r>
      <w:r w:rsidR="006E197B">
        <w:rPr>
          <w:rFonts w:ascii="Times New Roman" w:hAnsi="Times New Roman"/>
          <w:sz w:val="24"/>
          <w:szCs w:val="24"/>
        </w:rPr>
        <w:t>Rozalija</w:t>
      </w:r>
      <w:r w:rsidRPr="0021586D">
        <w:rPr>
          <w:rFonts w:ascii="Times New Roman" w:hAnsi="Times New Roman"/>
          <w:sz w:val="24"/>
          <w:szCs w:val="24"/>
        </w:rPr>
        <w:t xml:space="preserve"> </w:t>
      </w:r>
      <w:r w:rsidR="006E197B">
        <w:rPr>
          <w:rFonts w:ascii="Times New Roman" w:hAnsi="Times New Roman"/>
          <w:sz w:val="24"/>
          <w:szCs w:val="24"/>
        </w:rPr>
        <w:t>Ekres</w:t>
      </w:r>
      <w:r w:rsidRPr="0021586D">
        <w:rPr>
          <w:rFonts w:ascii="Times New Roman" w:hAnsi="Times New Roman"/>
          <w:sz w:val="24"/>
          <w:szCs w:val="24"/>
        </w:rPr>
        <w:t xml:space="preserve">, </w:t>
      </w:r>
      <w:r w:rsidR="006E197B">
        <w:rPr>
          <w:rFonts w:ascii="Times New Roman" w:hAnsi="Times New Roman"/>
          <w:sz w:val="24"/>
          <w:szCs w:val="24"/>
        </w:rPr>
        <w:t>kao</w:t>
      </w:r>
      <w:r w:rsidRPr="0021586D">
        <w:rPr>
          <w:rFonts w:ascii="Times New Roman" w:hAnsi="Times New Roman"/>
          <w:sz w:val="24"/>
          <w:szCs w:val="24"/>
        </w:rPr>
        <w:t xml:space="preserve"> </w:t>
      </w:r>
      <w:r w:rsidR="006E197B">
        <w:rPr>
          <w:rFonts w:ascii="Times New Roman" w:hAnsi="Times New Roman"/>
          <w:sz w:val="24"/>
          <w:szCs w:val="24"/>
        </w:rPr>
        <w:t>ni</w:t>
      </w:r>
      <w:r w:rsidRPr="0021586D">
        <w:rPr>
          <w:rFonts w:ascii="Times New Roman" w:hAnsi="Times New Roman"/>
          <w:sz w:val="24"/>
          <w:szCs w:val="24"/>
        </w:rPr>
        <w:t xml:space="preserve"> </w:t>
      </w:r>
      <w:r w:rsidR="006E197B">
        <w:rPr>
          <w:rFonts w:ascii="Times New Roman" w:hAnsi="Times New Roman"/>
          <w:sz w:val="24"/>
          <w:szCs w:val="24"/>
        </w:rPr>
        <w:t>njihovi</w:t>
      </w:r>
      <w:r w:rsidRPr="0021586D">
        <w:rPr>
          <w:rFonts w:ascii="Times New Roman" w:hAnsi="Times New Roman"/>
          <w:sz w:val="24"/>
          <w:szCs w:val="24"/>
        </w:rPr>
        <w:t xml:space="preserve"> </w:t>
      </w:r>
      <w:r w:rsidR="006E197B">
        <w:rPr>
          <w:rFonts w:ascii="Times New Roman" w:hAnsi="Times New Roman"/>
          <w:sz w:val="24"/>
          <w:szCs w:val="24"/>
        </w:rPr>
        <w:t>zamenici</w:t>
      </w:r>
      <w:r w:rsidRPr="0021586D">
        <w:rPr>
          <w:rFonts w:ascii="Times New Roman" w:hAnsi="Times New Roman"/>
          <w:sz w:val="24"/>
          <w:szCs w:val="24"/>
        </w:rPr>
        <w:t>.</w:t>
      </w:r>
    </w:p>
    <w:p w:rsidR="00F93675" w:rsidRPr="0021586D" w:rsidRDefault="00750CEB" w:rsidP="00F93675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21586D">
        <w:rPr>
          <w:rFonts w:ascii="Times New Roman" w:hAnsi="Times New Roman"/>
          <w:sz w:val="24"/>
          <w:szCs w:val="24"/>
        </w:rPr>
        <w:tab/>
      </w:r>
      <w:r w:rsidR="006E197B">
        <w:rPr>
          <w:rFonts w:ascii="Times New Roman" w:hAnsi="Times New Roman"/>
          <w:sz w:val="24"/>
          <w:szCs w:val="24"/>
        </w:rPr>
        <w:t>Na</w:t>
      </w:r>
      <w:r w:rsidRPr="0021586D">
        <w:rPr>
          <w:rFonts w:ascii="Times New Roman" w:hAnsi="Times New Roman"/>
          <w:sz w:val="24"/>
          <w:szCs w:val="24"/>
        </w:rPr>
        <w:t xml:space="preserve"> </w:t>
      </w:r>
      <w:r w:rsidR="006E197B">
        <w:rPr>
          <w:rFonts w:ascii="Times New Roman" w:hAnsi="Times New Roman"/>
          <w:sz w:val="24"/>
          <w:szCs w:val="24"/>
        </w:rPr>
        <w:t>predlog</w:t>
      </w:r>
      <w:r w:rsidRPr="0021586D">
        <w:rPr>
          <w:rFonts w:ascii="Times New Roman" w:hAnsi="Times New Roman"/>
          <w:sz w:val="24"/>
          <w:szCs w:val="24"/>
        </w:rPr>
        <w:t xml:space="preserve"> </w:t>
      </w:r>
      <w:r w:rsidR="006E197B">
        <w:rPr>
          <w:rFonts w:ascii="Times New Roman" w:hAnsi="Times New Roman"/>
          <w:sz w:val="24"/>
          <w:szCs w:val="24"/>
        </w:rPr>
        <w:t>predsedavajućeg</w:t>
      </w:r>
      <w:r w:rsidRPr="0021586D">
        <w:rPr>
          <w:rFonts w:ascii="Times New Roman" w:hAnsi="Times New Roman"/>
          <w:sz w:val="24"/>
          <w:szCs w:val="24"/>
        </w:rPr>
        <w:t xml:space="preserve">, </w:t>
      </w:r>
      <w:r w:rsidR="006E197B">
        <w:rPr>
          <w:rFonts w:ascii="Times New Roman" w:hAnsi="Times New Roman"/>
          <w:sz w:val="24"/>
          <w:szCs w:val="24"/>
        </w:rPr>
        <w:t>članovi</w:t>
      </w:r>
      <w:r w:rsidRPr="0021586D">
        <w:rPr>
          <w:rFonts w:ascii="Times New Roman" w:hAnsi="Times New Roman"/>
          <w:sz w:val="24"/>
          <w:szCs w:val="24"/>
        </w:rPr>
        <w:t xml:space="preserve"> </w:t>
      </w:r>
      <w:r w:rsidR="006E197B">
        <w:rPr>
          <w:rFonts w:ascii="Times New Roman" w:hAnsi="Times New Roman"/>
          <w:sz w:val="24"/>
          <w:szCs w:val="24"/>
        </w:rPr>
        <w:t>Odbora</w:t>
      </w:r>
      <w:r w:rsidRPr="0021586D">
        <w:rPr>
          <w:rFonts w:ascii="Times New Roman" w:hAnsi="Times New Roman"/>
          <w:sz w:val="24"/>
          <w:szCs w:val="24"/>
        </w:rPr>
        <w:t xml:space="preserve"> </w:t>
      </w:r>
      <w:r w:rsidR="006E197B">
        <w:rPr>
          <w:rFonts w:ascii="Times New Roman" w:hAnsi="Times New Roman"/>
          <w:sz w:val="24"/>
          <w:szCs w:val="24"/>
        </w:rPr>
        <w:t>su</w:t>
      </w:r>
      <w:r w:rsidRPr="0021586D">
        <w:rPr>
          <w:rFonts w:ascii="Times New Roman" w:hAnsi="Times New Roman"/>
          <w:sz w:val="24"/>
          <w:szCs w:val="24"/>
        </w:rPr>
        <w:t xml:space="preserve">, </w:t>
      </w:r>
      <w:r w:rsidR="006E197B">
        <w:rPr>
          <w:rFonts w:ascii="Times New Roman" w:hAnsi="Times New Roman"/>
          <w:sz w:val="24"/>
          <w:szCs w:val="24"/>
        </w:rPr>
        <w:t>jednoglasno</w:t>
      </w:r>
      <w:r w:rsidRPr="0021586D">
        <w:rPr>
          <w:rFonts w:ascii="Times New Roman" w:hAnsi="Times New Roman"/>
          <w:sz w:val="24"/>
          <w:szCs w:val="24"/>
        </w:rPr>
        <w:t xml:space="preserve"> (12 </w:t>
      </w:r>
      <w:r w:rsidR="006E197B">
        <w:rPr>
          <w:rFonts w:ascii="Times New Roman" w:hAnsi="Times New Roman"/>
          <w:sz w:val="24"/>
          <w:szCs w:val="24"/>
        </w:rPr>
        <w:t>za</w:t>
      </w:r>
      <w:r w:rsidRPr="0021586D">
        <w:rPr>
          <w:rFonts w:ascii="Times New Roman" w:hAnsi="Times New Roman"/>
          <w:sz w:val="24"/>
          <w:szCs w:val="24"/>
        </w:rPr>
        <w:t xml:space="preserve">) </w:t>
      </w:r>
      <w:r w:rsidR="006E197B">
        <w:rPr>
          <w:rFonts w:ascii="Times New Roman" w:hAnsi="Times New Roman"/>
          <w:sz w:val="24"/>
          <w:szCs w:val="24"/>
        </w:rPr>
        <w:t>usvojili</w:t>
      </w:r>
      <w:r w:rsidRPr="0021586D">
        <w:rPr>
          <w:rFonts w:ascii="Times New Roman" w:hAnsi="Times New Roman"/>
          <w:sz w:val="24"/>
          <w:szCs w:val="24"/>
        </w:rPr>
        <w:t xml:space="preserve"> </w:t>
      </w:r>
      <w:r w:rsidR="006E197B">
        <w:rPr>
          <w:rFonts w:ascii="Times New Roman" w:hAnsi="Times New Roman"/>
          <w:sz w:val="24"/>
          <w:szCs w:val="24"/>
        </w:rPr>
        <w:t>sledeći</w:t>
      </w:r>
      <w:r w:rsidRPr="0021586D">
        <w:rPr>
          <w:rFonts w:ascii="Times New Roman" w:hAnsi="Times New Roman"/>
          <w:sz w:val="24"/>
          <w:szCs w:val="24"/>
        </w:rPr>
        <w:t xml:space="preserve"> </w:t>
      </w:r>
    </w:p>
    <w:p w:rsidR="00F93675" w:rsidRPr="0021586D" w:rsidRDefault="006E197B" w:rsidP="00F93675">
      <w:pPr>
        <w:spacing w:after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750CEB" w:rsidRPr="002158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="00750CEB" w:rsidRPr="002158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="00750CEB" w:rsidRPr="002158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 w:rsidR="00750CEB" w:rsidRPr="002158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="00750CEB" w:rsidRPr="002158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750CEB" w:rsidRPr="0021586D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r</w:t>
      </w:r>
      <w:r w:rsidR="00750CEB" w:rsidRPr="002158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="00750CEB" w:rsidRPr="002158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</w:p>
    <w:p w:rsidR="00F93675" w:rsidRPr="0021586D" w:rsidRDefault="00625F77" w:rsidP="00F93675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F93675" w:rsidRPr="0021586D" w:rsidRDefault="006E197B" w:rsidP="00F93675">
      <w:pPr>
        <w:pStyle w:val="ListParagraph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>
        <w:rPr>
          <w:rFonts w:ascii="Times New Roman" w:hAnsi="Times New Roman" w:cs="Calibri"/>
          <w:sz w:val="24"/>
          <w:szCs w:val="24"/>
          <w:lang w:val="sr-Cyrl-CS" w:eastAsia="sr-Cyrl-CS"/>
        </w:rPr>
        <w:t>Određivanje</w:t>
      </w:r>
      <w:r w:rsidR="00750CEB" w:rsidRPr="0021586D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dodatnog</w:t>
      </w:r>
      <w:r w:rsidR="00750CEB" w:rsidRPr="0021586D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roka</w:t>
      </w:r>
      <w:r w:rsidR="00750CEB" w:rsidRPr="0021586D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</w:t>
      </w:r>
      <w:r w:rsidR="00750CEB" w:rsidRPr="0021586D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uređivanje</w:t>
      </w:r>
      <w:r w:rsidR="00750CEB" w:rsidRPr="0021586D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podnetog</w:t>
      </w:r>
      <w:r w:rsidR="00750CEB" w:rsidRPr="0021586D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predloga</w:t>
      </w:r>
      <w:r w:rsidR="00750CEB" w:rsidRPr="0021586D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kandidata</w:t>
      </w:r>
      <w:r w:rsidR="00750CEB" w:rsidRPr="0021586D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</w:t>
      </w:r>
      <w:r w:rsidR="00750CEB" w:rsidRPr="0021586D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izbor</w:t>
      </w:r>
      <w:r w:rsidR="00750CEB" w:rsidRPr="0021586D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eastAsia="sr-Cyrl-CS"/>
        </w:rPr>
        <w:t>člana</w:t>
      </w:r>
      <w:r w:rsidR="00750CEB" w:rsidRPr="0021586D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Saveta</w:t>
      </w:r>
      <w:r w:rsidR="00750CEB" w:rsidRPr="0021586D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Regulatornog</w:t>
      </w:r>
      <w:r w:rsidR="00750CEB" w:rsidRPr="0021586D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tela</w:t>
      </w:r>
      <w:r w:rsidR="00750CEB" w:rsidRPr="0021586D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</w:t>
      </w:r>
      <w:r w:rsidR="00750CEB" w:rsidRPr="0021586D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elektronske</w:t>
      </w:r>
      <w:r w:rsidR="00750CEB" w:rsidRPr="0021586D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medije</w:t>
      </w:r>
      <w:r w:rsidR="00750CEB" w:rsidRPr="0021586D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koj</w:t>
      </w:r>
      <w:r w:rsidR="00750CEB" w:rsidRPr="0021586D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e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su</w:t>
      </w:r>
      <w:r w:rsidR="00750CEB" w:rsidRPr="0021586D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predložila</w:t>
      </w:r>
      <w:r w:rsidR="00750CEB" w:rsidRPr="0021586D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udruženja</w:t>
      </w:r>
      <w:r w:rsidR="00750CEB" w:rsidRPr="0021586D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čiji</w:t>
      </w:r>
      <w:r w:rsidR="00750CEB" w:rsidRPr="0021586D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su</w:t>
      </w:r>
      <w:r w:rsidR="00750CEB" w:rsidRPr="0021586D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ciljevi</w:t>
      </w:r>
      <w:r w:rsidR="00750CEB" w:rsidRPr="0021586D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ostvarivanje</w:t>
      </w:r>
      <w:r w:rsidR="00750CEB" w:rsidRPr="0021586D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slobode</w:t>
      </w:r>
      <w:r w:rsidR="00750CEB" w:rsidRPr="0021586D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izražavanja</w:t>
      </w:r>
      <w:r w:rsidR="00750CEB" w:rsidRPr="0021586D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</w:t>
      </w:r>
      <w:r w:rsidR="00750CEB" w:rsidRPr="0021586D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zaštita</w:t>
      </w:r>
      <w:r w:rsidR="00750CEB" w:rsidRPr="0021586D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dece</w:t>
      </w:r>
      <w:r w:rsidR="00750CEB" w:rsidRPr="0021586D">
        <w:rPr>
          <w:rFonts w:ascii="Times New Roman" w:hAnsi="Times New Roman" w:cs="Calibri"/>
          <w:sz w:val="24"/>
          <w:szCs w:val="24"/>
          <w:lang w:val="sr-Cyrl-CS" w:eastAsia="sr-Cyrl-CS"/>
        </w:rPr>
        <w:t>;</w:t>
      </w:r>
    </w:p>
    <w:p w:rsidR="00F93675" w:rsidRPr="0021586D" w:rsidRDefault="00625F77" w:rsidP="00F93675">
      <w:pPr>
        <w:pStyle w:val="ListParagraph"/>
        <w:spacing w:after="0" w:line="240" w:lineRule="auto"/>
        <w:ind w:left="993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</w:p>
    <w:p w:rsidR="00F93675" w:rsidRPr="0021586D" w:rsidRDefault="006E197B" w:rsidP="00F93675">
      <w:pPr>
        <w:pStyle w:val="ListParagraph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>
        <w:rPr>
          <w:rFonts w:ascii="Times New Roman" w:hAnsi="Times New Roman" w:cs="Calibri"/>
          <w:sz w:val="24"/>
          <w:szCs w:val="24"/>
          <w:lang w:val="sr-Cyrl-CS" w:eastAsia="sr-Cyrl-CS"/>
        </w:rPr>
        <w:t>Utvrđivanje</w:t>
      </w:r>
      <w:r w:rsidR="00750CEB" w:rsidRPr="0021586D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liste</w:t>
      </w:r>
      <w:r w:rsidR="00750CEB" w:rsidRPr="0021586D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kandidata</w:t>
      </w:r>
      <w:r w:rsidR="00750CEB" w:rsidRPr="0021586D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</w:t>
      </w:r>
      <w:r w:rsidR="00750CEB" w:rsidRPr="0021586D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liste</w:t>
      </w:r>
      <w:r w:rsidR="00750CEB" w:rsidRPr="0021586D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organizacija</w:t>
      </w:r>
      <w:r w:rsidR="00750CEB" w:rsidRPr="0021586D">
        <w:rPr>
          <w:rFonts w:ascii="Times New Roman" w:hAnsi="Times New Roman" w:cs="Calibri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za</w:t>
      </w:r>
      <w:r w:rsidR="00750CEB" w:rsidRPr="0021586D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člana</w:t>
      </w:r>
      <w:r w:rsidR="00750CEB" w:rsidRPr="0021586D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Saveta</w:t>
      </w:r>
      <w:r w:rsidR="00750CEB" w:rsidRPr="0021586D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Regulatornog</w:t>
      </w:r>
      <w:r w:rsidR="00750CEB" w:rsidRPr="0021586D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tela</w:t>
      </w:r>
      <w:r w:rsidR="00750CEB" w:rsidRPr="0021586D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za</w:t>
      </w:r>
      <w:r w:rsidR="00750CEB" w:rsidRPr="0021586D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elektronske</w:t>
      </w:r>
      <w:r w:rsidR="00750CEB" w:rsidRPr="0021586D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medije</w:t>
      </w:r>
      <w:r w:rsidR="00750CEB" w:rsidRPr="0021586D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koj</w:t>
      </w:r>
      <w:r w:rsidR="00750CEB" w:rsidRPr="0021586D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e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su</w:t>
      </w:r>
      <w:r w:rsidR="00750CEB" w:rsidRPr="0021586D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predložila</w:t>
      </w:r>
      <w:r w:rsidR="00750CEB" w:rsidRPr="0021586D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udruženja</w:t>
      </w:r>
      <w:r w:rsidR="00750CEB" w:rsidRPr="0021586D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čiji</w:t>
      </w:r>
      <w:r w:rsidR="00750CEB" w:rsidRPr="0021586D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su</w:t>
      </w:r>
      <w:r w:rsidR="00750CEB" w:rsidRPr="0021586D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ciljevi</w:t>
      </w:r>
      <w:r w:rsidR="00750CEB" w:rsidRPr="0021586D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ostvarivanje</w:t>
      </w:r>
      <w:r w:rsidR="00750CEB" w:rsidRPr="0021586D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slobode</w:t>
      </w:r>
      <w:r w:rsidR="00750CEB" w:rsidRPr="0021586D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izražavanja</w:t>
      </w:r>
      <w:r w:rsidR="00750CEB" w:rsidRPr="0021586D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</w:t>
      </w:r>
      <w:r w:rsidR="00750CEB" w:rsidRPr="0021586D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zaštita</w:t>
      </w:r>
      <w:r w:rsidR="00750CEB" w:rsidRPr="0021586D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dece</w:t>
      </w:r>
      <w:r w:rsidR="00750CEB" w:rsidRPr="0021586D">
        <w:rPr>
          <w:rFonts w:ascii="Times New Roman" w:hAnsi="Times New Roman" w:cs="Calibri"/>
          <w:sz w:val="24"/>
          <w:szCs w:val="24"/>
          <w:lang w:val="sr-Cyrl-CS" w:eastAsia="sr-Cyrl-CS"/>
        </w:rPr>
        <w:t>;</w:t>
      </w:r>
    </w:p>
    <w:p w:rsidR="00F93675" w:rsidRPr="0021586D" w:rsidRDefault="00625F77" w:rsidP="00F93675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sr-Cyrl-CS"/>
        </w:rPr>
      </w:pPr>
    </w:p>
    <w:p w:rsidR="00F93675" w:rsidRPr="0021586D" w:rsidRDefault="006E197B" w:rsidP="00F93675">
      <w:pPr>
        <w:pStyle w:val="ListParagraph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>
        <w:rPr>
          <w:rFonts w:ascii="Times New Roman" w:hAnsi="Times New Roman" w:cs="Calibri"/>
          <w:sz w:val="24"/>
          <w:szCs w:val="24"/>
          <w:lang w:val="sr-Cyrl-CS" w:eastAsia="sr-Cyrl-CS"/>
        </w:rPr>
        <w:t>Odlučivanje</w:t>
      </w:r>
      <w:r w:rsidR="00750CEB" w:rsidRPr="0021586D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o</w:t>
      </w:r>
      <w:r w:rsidR="00750CEB" w:rsidRPr="0021586D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pokretanju</w:t>
      </w:r>
      <w:r w:rsidR="00750CEB" w:rsidRPr="0021586D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postupka</w:t>
      </w:r>
      <w:r w:rsidR="00750CEB" w:rsidRPr="0021586D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</w:t>
      </w:r>
      <w:r w:rsidR="00750CEB" w:rsidRPr="0021586D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predlaganje</w:t>
      </w:r>
      <w:r w:rsidR="00750CEB" w:rsidRPr="0021586D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kandidata</w:t>
      </w:r>
      <w:r w:rsidR="00750CEB" w:rsidRPr="0021586D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</w:t>
      </w:r>
      <w:r w:rsidR="00750CEB" w:rsidRPr="0021586D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izbor</w:t>
      </w:r>
      <w:r w:rsidR="00750CEB" w:rsidRPr="0021586D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člana</w:t>
      </w:r>
      <w:r w:rsidR="00750CEB" w:rsidRPr="0021586D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Saveta</w:t>
      </w:r>
      <w:r w:rsidR="00750CEB" w:rsidRPr="0021586D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Regulatornog</w:t>
      </w:r>
      <w:r w:rsidR="00750CEB" w:rsidRPr="0021586D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tela</w:t>
      </w:r>
      <w:r w:rsidR="00750CEB" w:rsidRPr="0021586D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</w:t>
      </w:r>
      <w:r w:rsidR="00750CEB" w:rsidRPr="0021586D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elektronske</w:t>
      </w:r>
      <w:r w:rsidR="00750CEB" w:rsidRPr="0021586D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medije</w:t>
      </w:r>
      <w:r w:rsidR="00750CEB" w:rsidRPr="0021586D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koje</w:t>
      </w:r>
      <w:r w:rsidR="00750CEB" w:rsidRPr="0021586D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predlažu</w:t>
      </w:r>
      <w:r w:rsidR="00750CEB" w:rsidRPr="0021586D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univerziteti</w:t>
      </w:r>
      <w:r w:rsidR="00750CEB" w:rsidRPr="002158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akreditovani</w:t>
      </w:r>
      <w:r w:rsidR="00750CEB" w:rsidRPr="002158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750CEB" w:rsidRPr="002158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Republici</w:t>
      </w:r>
      <w:r w:rsidR="00750CEB" w:rsidRPr="002158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Srbiji</w:t>
      </w:r>
      <w:r w:rsidR="00750CEB" w:rsidRPr="0021586D">
        <w:rPr>
          <w:rFonts w:ascii="Times New Roman" w:hAnsi="Times New Roman"/>
          <w:sz w:val="24"/>
          <w:szCs w:val="24"/>
        </w:rPr>
        <w:t>.</w:t>
      </w:r>
    </w:p>
    <w:p w:rsidR="00511F5C" w:rsidRPr="0021586D" w:rsidRDefault="00625F77" w:rsidP="00F81E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 w:eastAsia="sr-Cyrl-CS"/>
        </w:rPr>
      </w:pPr>
    </w:p>
    <w:p w:rsidR="00511F5C" w:rsidRPr="0021586D" w:rsidRDefault="006E197B" w:rsidP="00F93675">
      <w:pPr>
        <w:spacing w:after="60"/>
        <w:ind w:firstLine="720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>
        <w:rPr>
          <w:rFonts w:ascii="Times New Roman" w:eastAsiaTheme="minorHAnsi" w:hAnsi="Times New Roman"/>
          <w:noProof w:val="0"/>
          <w:sz w:val="24"/>
          <w:szCs w:val="24"/>
        </w:rPr>
        <w:t>Pre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prelaska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na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razmatranje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utvrđenog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dnevnog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reda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Odbor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je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, </w:t>
      </w:r>
      <w:r>
        <w:rPr>
          <w:rFonts w:ascii="Times New Roman" w:eastAsiaTheme="minorHAnsi" w:hAnsi="Times New Roman"/>
          <w:noProof w:val="0"/>
          <w:sz w:val="24"/>
          <w:szCs w:val="24"/>
        </w:rPr>
        <w:t>većinom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glasova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(12 </w:t>
      </w:r>
      <w:r>
        <w:rPr>
          <w:rFonts w:ascii="Times New Roman" w:eastAsiaTheme="minorHAnsi" w:hAnsi="Times New Roman"/>
          <w:noProof w:val="0"/>
          <w:sz w:val="24"/>
          <w:szCs w:val="24"/>
        </w:rPr>
        <w:t>za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, </w:t>
      </w:r>
      <w:r>
        <w:rPr>
          <w:rFonts w:ascii="Times New Roman" w:eastAsiaTheme="minorHAnsi" w:hAnsi="Times New Roman"/>
          <w:noProof w:val="0"/>
          <w:sz w:val="24"/>
          <w:szCs w:val="24"/>
        </w:rPr>
        <w:t>jedan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član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nije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glasao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) </w:t>
      </w:r>
      <w:r>
        <w:rPr>
          <w:rFonts w:ascii="Times New Roman" w:eastAsiaTheme="minorHAnsi" w:hAnsi="Times New Roman"/>
          <w:noProof w:val="0"/>
          <w:sz w:val="24"/>
          <w:szCs w:val="24"/>
        </w:rPr>
        <w:t>usvojio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>:</w:t>
      </w:r>
    </w:p>
    <w:p w:rsidR="00511F5C" w:rsidRPr="0021586D" w:rsidRDefault="00750CEB" w:rsidP="00F93675">
      <w:pPr>
        <w:spacing w:after="60"/>
        <w:ind w:firstLine="720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 w:rsidRPr="0021586D">
        <w:rPr>
          <w:rFonts w:ascii="Times New Roman" w:eastAsiaTheme="minorHAnsi" w:hAnsi="Times New Roman"/>
          <w:noProof w:val="0"/>
          <w:sz w:val="24"/>
          <w:szCs w:val="24"/>
        </w:rPr>
        <w:lastRenderedPageBreak/>
        <w:t xml:space="preserve">- </w:t>
      </w:r>
      <w:r w:rsidR="006E197B">
        <w:rPr>
          <w:rFonts w:ascii="Times New Roman" w:eastAsiaTheme="minorHAnsi" w:hAnsi="Times New Roman"/>
          <w:noProof w:val="0"/>
          <w:sz w:val="24"/>
          <w:szCs w:val="24"/>
        </w:rPr>
        <w:t>Zapisnik</w:t>
      </w:r>
      <w:r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26. </w:t>
      </w:r>
      <w:r w:rsidR="006E197B">
        <w:rPr>
          <w:rFonts w:ascii="Times New Roman" w:eastAsiaTheme="minorHAnsi" w:hAnsi="Times New Roman"/>
          <w:noProof w:val="0"/>
          <w:sz w:val="24"/>
          <w:szCs w:val="24"/>
        </w:rPr>
        <w:t>sednice</w:t>
      </w:r>
      <w:r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="006E197B">
        <w:rPr>
          <w:rFonts w:ascii="Times New Roman" w:eastAsiaTheme="minorHAnsi" w:hAnsi="Times New Roman"/>
          <w:noProof w:val="0"/>
          <w:sz w:val="24"/>
          <w:szCs w:val="24"/>
        </w:rPr>
        <w:t>Odbora</w:t>
      </w:r>
      <w:r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="006E197B">
        <w:rPr>
          <w:rFonts w:ascii="Times New Roman" w:eastAsiaTheme="minorHAnsi" w:hAnsi="Times New Roman"/>
          <w:noProof w:val="0"/>
          <w:sz w:val="24"/>
          <w:szCs w:val="24"/>
        </w:rPr>
        <w:t>za</w:t>
      </w:r>
      <w:r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="006E197B">
        <w:rPr>
          <w:rFonts w:ascii="Times New Roman" w:eastAsiaTheme="minorHAnsi" w:hAnsi="Times New Roman"/>
          <w:noProof w:val="0"/>
          <w:sz w:val="24"/>
          <w:szCs w:val="24"/>
        </w:rPr>
        <w:t>kulturu</w:t>
      </w:r>
      <w:r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="006E197B">
        <w:rPr>
          <w:rFonts w:ascii="Times New Roman" w:eastAsiaTheme="minorHAnsi" w:hAnsi="Times New Roman"/>
          <w:noProof w:val="0"/>
          <w:sz w:val="24"/>
          <w:szCs w:val="24"/>
        </w:rPr>
        <w:t>i</w:t>
      </w:r>
      <w:r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="006E197B">
        <w:rPr>
          <w:rFonts w:ascii="Times New Roman" w:eastAsiaTheme="minorHAnsi" w:hAnsi="Times New Roman"/>
          <w:noProof w:val="0"/>
          <w:sz w:val="24"/>
          <w:szCs w:val="24"/>
        </w:rPr>
        <w:t>informisanje</w:t>
      </w:r>
      <w:r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, </w:t>
      </w:r>
      <w:r w:rsidR="006E197B">
        <w:rPr>
          <w:rFonts w:ascii="Times New Roman" w:eastAsiaTheme="minorHAnsi" w:hAnsi="Times New Roman"/>
          <w:noProof w:val="0"/>
          <w:sz w:val="24"/>
          <w:szCs w:val="24"/>
        </w:rPr>
        <w:t>održane</w:t>
      </w:r>
      <w:r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29. </w:t>
      </w:r>
      <w:r w:rsidR="006E197B">
        <w:rPr>
          <w:rFonts w:ascii="Times New Roman" w:eastAsiaTheme="minorHAnsi" w:hAnsi="Times New Roman"/>
          <w:noProof w:val="0"/>
          <w:sz w:val="24"/>
          <w:szCs w:val="24"/>
        </w:rPr>
        <w:t>septembra</w:t>
      </w:r>
      <w:r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2021. </w:t>
      </w:r>
      <w:r w:rsidR="006E197B">
        <w:rPr>
          <w:rFonts w:ascii="Times New Roman" w:eastAsiaTheme="minorHAnsi" w:hAnsi="Times New Roman"/>
          <w:noProof w:val="0"/>
          <w:sz w:val="24"/>
          <w:szCs w:val="24"/>
        </w:rPr>
        <w:t>godine</w:t>
      </w:r>
      <w:r w:rsidRPr="0021586D">
        <w:rPr>
          <w:rFonts w:ascii="Times New Roman" w:eastAsiaTheme="minorHAnsi" w:hAnsi="Times New Roman"/>
          <w:noProof w:val="0"/>
          <w:sz w:val="24"/>
          <w:szCs w:val="24"/>
        </w:rPr>
        <w:t>;</w:t>
      </w:r>
    </w:p>
    <w:p w:rsidR="00511F5C" w:rsidRPr="0021586D" w:rsidRDefault="00750CEB" w:rsidP="00F93675">
      <w:pPr>
        <w:spacing w:after="60"/>
        <w:ind w:firstLine="720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- </w:t>
      </w:r>
      <w:r w:rsidR="006E197B">
        <w:rPr>
          <w:rFonts w:ascii="Times New Roman" w:eastAsiaTheme="minorHAnsi" w:hAnsi="Times New Roman"/>
          <w:noProof w:val="0"/>
          <w:sz w:val="24"/>
          <w:szCs w:val="24"/>
        </w:rPr>
        <w:t>Zapisnik</w:t>
      </w:r>
      <w:r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27. </w:t>
      </w:r>
      <w:r w:rsidR="006E197B">
        <w:rPr>
          <w:rFonts w:ascii="Times New Roman" w:eastAsiaTheme="minorHAnsi" w:hAnsi="Times New Roman"/>
          <w:noProof w:val="0"/>
          <w:sz w:val="24"/>
          <w:szCs w:val="24"/>
        </w:rPr>
        <w:t>sednice</w:t>
      </w:r>
      <w:r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="006E197B">
        <w:rPr>
          <w:rFonts w:ascii="Times New Roman" w:eastAsiaTheme="minorHAnsi" w:hAnsi="Times New Roman"/>
          <w:noProof w:val="0"/>
          <w:sz w:val="24"/>
          <w:szCs w:val="24"/>
        </w:rPr>
        <w:t>Odbora</w:t>
      </w:r>
      <w:r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="006E197B">
        <w:rPr>
          <w:rFonts w:ascii="Times New Roman" w:eastAsiaTheme="minorHAnsi" w:hAnsi="Times New Roman"/>
          <w:noProof w:val="0"/>
          <w:sz w:val="24"/>
          <w:szCs w:val="24"/>
        </w:rPr>
        <w:t>za</w:t>
      </w:r>
      <w:r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="006E197B">
        <w:rPr>
          <w:rFonts w:ascii="Times New Roman" w:eastAsiaTheme="minorHAnsi" w:hAnsi="Times New Roman"/>
          <w:noProof w:val="0"/>
          <w:sz w:val="24"/>
          <w:szCs w:val="24"/>
        </w:rPr>
        <w:t>kulturu</w:t>
      </w:r>
      <w:r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="006E197B">
        <w:rPr>
          <w:rFonts w:ascii="Times New Roman" w:eastAsiaTheme="minorHAnsi" w:hAnsi="Times New Roman"/>
          <w:noProof w:val="0"/>
          <w:sz w:val="24"/>
          <w:szCs w:val="24"/>
        </w:rPr>
        <w:t>i</w:t>
      </w:r>
      <w:r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="006E197B">
        <w:rPr>
          <w:rFonts w:ascii="Times New Roman" w:eastAsiaTheme="minorHAnsi" w:hAnsi="Times New Roman"/>
          <w:noProof w:val="0"/>
          <w:sz w:val="24"/>
          <w:szCs w:val="24"/>
        </w:rPr>
        <w:t>informisanje</w:t>
      </w:r>
      <w:r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, </w:t>
      </w:r>
      <w:r w:rsidR="006E197B">
        <w:rPr>
          <w:rFonts w:ascii="Times New Roman" w:eastAsiaTheme="minorHAnsi" w:hAnsi="Times New Roman"/>
          <w:noProof w:val="0"/>
          <w:sz w:val="24"/>
          <w:szCs w:val="24"/>
        </w:rPr>
        <w:t>održane</w:t>
      </w:r>
      <w:r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26. </w:t>
      </w:r>
      <w:r w:rsidR="006E197B">
        <w:rPr>
          <w:rFonts w:ascii="Times New Roman" w:eastAsiaTheme="minorHAnsi" w:hAnsi="Times New Roman"/>
          <w:noProof w:val="0"/>
          <w:sz w:val="24"/>
          <w:szCs w:val="24"/>
        </w:rPr>
        <w:t>oktobra</w:t>
      </w:r>
      <w:r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2021. </w:t>
      </w:r>
      <w:r w:rsidR="006E197B">
        <w:rPr>
          <w:rFonts w:ascii="Times New Roman" w:eastAsiaTheme="minorHAnsi" w:hAnsi="Times New Roman"/>
          <w:noProof w:val="0"/>
          <w:sz w:val="24"/>
          <w:szCs w:val="24"/>
        </w:rPr>
        <w:t>godine</w:t>
      </w:r>
      <w:r w:rsidRPr="0021586D">
        <w:rPr>
          <w:rFonts w:ascii="Times New Roman" w:eastAsiaTheme="minorHAnsi" w:hAnsi="Times New Roman"/>
          <w:noProof w:val="0"/>
          <w:sz w:val="24"/>
          <w:szCs w:val="24"/>
        </w:rPr>
        <w:t>;</w:t>
      </w:r>
    </w:p>
    <w:p w:rsidR="00511F5C" w:rsidRPr="0021586D" w:rsidRDefault="00750CEB" w:rsidP="00F93675">
      <w:pPr>
        <w:spacing w:after="240"/>
        <w:ind w:firstLine="720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 w:rsidRPr="0021586D">
        <w:rPr>
          <w:rFonts w:ascii="Times New Roman" w:eastAsiaTheme="minorHAnsi" w:hAnsi="Times New Roman"/>
          <w:noProof w:val="0"/>
          <w:sz w:val="24"/>
          <w:szCs w:val="24"/>
        </w:rPr>
        <w:t>-</w:t>
      </w:r>
      <w:r w:rsidR="006E197B">
        <w:rPr>
          <w:rFonts w:ascii="Times New Roman" w:eastAsiaTheme="minorHAnsi" w:hAnsi="Times New Roman"/>
          <w:noProof w:val="0"/>
          <w:sz w:val="24"/>
          <w:szCs w:val="24"/>
        </w:rPr>
        <w:t>Zapisnik</w:t>
      </w:r>
      <w:r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28. </w:t>
      </w:r>
      <w:r w:rsidR="006E197B">
        <w:rPr>
          <w:rFonts w:ascii="Times New Roman" w:eastAsiaTheme="minorHAnsi" w:hAnsi="Times New Roman"/>
          <w:noProof w:val="0"/>
          <w:sz w:val="24"/>
          <w:szCs w:val="24"/>
        </w:rPr>
        <w:t>sednice</w:t>
      </w:r>
      <w:r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="006E197B">
        <w:rPr>
          <w:rFonts w:ascii="Times New Roman" w:eastAsiaTheme="minorHAnsi" w:hAnsi="Times New Roman"/>
          <w:noProof w:val="0"/>
          <w:sz w:val="24"/>
          <w:szCs w:val="24"/>
        </w:rPr>
        <w:t>Odbora</w:t>
      </w:r>
      <w:r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="006E197B">
        <w:rPr>
          <w:rFonts w:ascii="Times New Roman" w:eastAsiaTheme="minorHAnsi" w:hAnsi="Times New Roman"/>
          <w:noProof w:val="0"/>
          <w:sz w:val="24"/>
          <w:szCs w:val="24"/>
        </w:rPr>
        <w:t>za</w:t>
      </w:r>
      <w:r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="006E197B">
        <w:rPr>
          <w:rFonts w:ascii="Times New Roman" w:eastAsiaTheme="minorHAnsi" w:hAnsi="Times New Roman"/>
          <w:noProof w:val="0"/>
          <w:sz w:val="24"/>
          <w:szCs w:val="24"/>
        </w:rPr>
        <w:t>kulturu</w:t>
      </w:r>
      <w:r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="006E197B">
        <w:rPr>
          <w:rFonts w:ascii="Times New Roman" w:eastAsiaTheme="minorHAnsi" w:hAnsi="Times New Roman"/>
          <w:noProof w:val="0"/>
          <w:sz w:val="24"/>
          <w:szCs w:val="24"/>
        </w:rPr>
        <w:t>i</w:t>
      </w:r>
      <w:r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="006E197B">
        <w:rPr>
          <w:rFonts w:ascii="Times New Roman" w:eastAsiaTheme="minorHAnsi" w:hAnsi="Times New Roman"/>
          <w:noProof w:val="0"/>
          <w:sz w:val="24"/>
          <w:szCs w:val="24"/>
        </w:rPr>
        <w:t>informisanje</w:t>
      </w:r>
      <w:r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, </w:t>
      </w:r>
      <w:r w:rsidR="006E197B">
        <w:rPr>
          <w:rFonts w:ascii="Times New Roman" w:eastAsiaTheme="minorHAnsi" w:hAnsi="Times New Roman"/>
          <w:noProof w:val="0"/>
          <w:sz w:val="24"/>
          <w:szCs w:val="24"/>
        </w:rPr>
        <w:t>održane</w:t>
      </w:r>
      <w:r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3. </w:t>
      </w:r>
      <w:r w:rsidR="006E197B">
        <w:rPr>
          <w:rFonts w:ascii="Times New Roman" w:eastAsiaTheme="minorHAnsi" w:hAnsi="Times New Roman"/>
          <w:noProof w:val="0"/>
          <w:sz w:val="24"/>
          <w:szCs w:val="24"/>
        </w:rPr>
        <w:t>novembra</w:t>
      </w:r>
      <w:r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2021. </w:t>
      </w:r>
      <w:r w:rsidR="006E197B">
        <w:rPr>
          <w:rFonts w:ascii="Times New Roman" w:eastAsiaTheme="minorHAnsi" w:hAnsi="Times New Roman"/>
          <w:noProof w:val="0"/>
          <w:sz w:val="24"/>
          <w:szCs w:val="24"/>
        </w:rPr>
        <w:t>godine</w:t>
      </w:r>
      <w:r w:rsidRPr="0021586D">
        <w:rPr>
          <w:rFonts w:ascii="Times New Roman" w:eastAsiaTheme="minorHAnsi" w:hAnsi="Times New Roman"/>
          <w:noProof w:val="0"/>
          <w:sz w:val="24"/>
          <w:szCs w:val="24"/>
        </w:rPr>
        <w:t>.</w:t>
      </w:r>
    </w:p>
    <w:p w:rsidR="006D61FC" w:rsidRPr="0021586D" w:rsidRDefault="006E197B" w:rsidP="00F81EEE">
      <w:pPr>
        <w:spacing w:after="120"/>
        <w:ind w:right="-45"/>
        <w:jc w:val="both"/>
        <w:rPr>
          <w:rFonts w:ascii="Times New Roman" w:eastAsiaTheme="minorHAnsi" w:hAnsi="Times New Roman"/>
          <w:noProof w:val="0"/>
          <w:sz w:val="24"/>
          <w:szCs w:val="24"/>
          <w:lang w:eastAsia="sr-Cyrl-CS"/>
        </w:rPr>
      </w:pPr>
      <w:r>
        <w:rPr>
          <w:rFonts w:ascii="Times New Roman" w:hAnsi="Times New Roman"/>
          <w:sz w:val="24"/>
          <w:szCs w:val="24"/>
          <w:u w:val="single"/>
        </w:rPr>
        <w:t>PRVA</w:t>
      </w:r>
      <w:r w:rsidR="00750CEB" w:rsidRPr="0021586D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TAČKA</w:t>
      </w:r>
      <w:r w:rsidR="00750CEB" w:rsidRPr="0021586D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DNEVNOG</w:t>
      </w:r>
      <w:r w:rsidR="00750CEB" w:rsidRPr="0021586D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REDA</w:t>
      </w:r>
      <w:r w:rsidR="00750CEB" w:rsidRPr="0021586D">
        <w:rPr>
          <w:rFonts w:ascii="Times New Roman" w:hAnsi="Times New Roman"/>
          <w:sz w:val="24"/>
          <w:szCs w:val="24"/>
          <w:u w:val="single"/>
        </w:rPr>
        <w:t>:</w:t>
      </w:r>
      <w:r w:rsidR="00750CEB" w:rsidRPr="002158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Određivanje</w:t>
      </w:r>
      <w:r w:rsidR="00750CEB" w:rsidRPr="0021586D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dodatnog</w:t>
      </w:r>
      <w:r w:rsidR="00750CEB" w:rsidRPr="0021586D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roka</w:t>
      </w:r>
      <w:r w:rsidR="00750CEB" w:rsidRPr="0021586D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za</w:t>
      </w:r>
      <w:r w:rsidR="00750CEB" w:rsidRPr="0021586D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uređivanje</w:t>
      </w:r>
      <w:r w:rsidR="00750CEB" w:rsidRPr="0021586D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podnetog</w:t>
      </w:r>
      <w:r w:rsidR="00750CEB" w:rsidRPr="0021586D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predloga</w:t>
      </w:r>
      <w:r w:rsidR="00750CEB" w:rsidRPr="0021586D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kandidata</w:t>
      </w:r>
      <w:r w:rsidR="00750CEB" w:rsidRPr="0021586D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za</w:t>
      </w:r>
      <w:r w:rsidR="00750CEB" w:rsidRPr="0021586D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izbor</w:t>
      </w:r>
      <w:r w:rsidR="00750CEB" w:rsidRPr="0021586D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člana</w:t>
      </w:r>
      <w:r w:rsidR="00750CEB" w:rsidRPr="0021586D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Saveta</w:t>
      </w:r>
      <w:r w:rsidR="00750CEB" w:rsidRPr="0021586D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Regulatornog</w:t>
      </w:r>
      <w:r w:rsidR="00750CEB" w:rsidRPr="0021586D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tela</w:t>
      </w:r>
      <w:r w:rsidR="00750CEB" w:rsidRPr="0021586D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za</w:t>
      </w:r>
      <w:r w:rsidR="00750CEB" w:rsidRPr="0021586D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elektronske</w:t>
      </w:r>
      <w:r w:rsidR="00750CEB" w:rsidRPr="0021586D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medije</w:t>
      </w:r>
      <w:r w:rsidR="00750CEB" w:rsidRPr="0021586D">
        <w:rPr>
          <w:rFonts w:ascii="Times New Roman" w:hAnsi="Times New Roman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 w:eastAsia="sr-Cyrl-CS"/>
        </w:rPr>
        <w:t>koj</w:t>
      </w:r>
      <w:r w:rsidR="00750CEB" w:rsidRPr="0021586D">
        <w:rPr>
          <w:rFonts w:ascii="Times New Roman" w:hAnsi="Times New Roman"/>
          <w:sz w:val="24"/>
          <w:szCs w:val="24"/>
          <w:lang w:val="sr-Cyrl-CS" w:eastAsia="sr-Cyrl-CS"/>
        </w:rPr>
        <w:t xml:space="preserve">e </w:t>
      </w:r>
      <w:r>
        <w:rPr>
          <w:rFonts w:ascii="Times New Roman" w:hAnsi="Times New Roman"/>
          <w:sz w:val="24"/>
          <w:szCs w:val="24"/>
          <w:lang w:val="sr-Cyrl-CS" w:eastAsia="sr-Cyrl-CS"/>
        </w:rPr>
        <w:t>su</w:t>
      </w:r>
      <w:r w:rsidR="00750CEB" w:rsidRPr="0021586D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predložila</w:t>
      </w:r>
      <w:r w:rsidR="00750CEB" w:rsidRPr="0021586D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udruženja</w:t>
      </w:r>
      <w:r w:rsidR="00750CEB" w:rsidRPr="0021586D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čiji</w:t>
      </w:r>
      <w:r w:rsidR="00750CEB" w:rsidRPr="0021586D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su</w:t>
      </w:r>
      <w:r w:rsidR="00750CEB" w:rsidRPr="0021586D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ciljevi</w:t>
      </w:r>
      <w:r w:rsidR="00750CEB" w:rsidRPr="0021586D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ostvarivanje</w:t>
      </w:r>
      <w:r w:rsidR="00750CEB" w:rsidRPr="0021586D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slobode</w:t>
      </w:r>
      <w:r w:rsidR="00750CEB" w:rsidRPr="0021586D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izražavanja</w:t>
      </w:r>
      <w:r w:rsidR="00750CEB" w:rsidRPr="0021586D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i</w:t>
      </w:r>
      <w:r w:rsidR="00750CEB" w:rsidRPr="0021586D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zaštita</w:t>
      </w:r>
      <w:r w:rsidR="00750CEB" w:rsidRPr="0021586D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dece</w:t>
      </w:r>
    </w:p>
    <w:p w:rsidR="009657FA" w:rsidRPr="0021586D" w:rsidRDefault="006E197B" w:rsidP="00F81EEE">
      <w:pPr>
        <w:spacing w:after="120" w:line="240" w:lineRule="auto"/>
        <w:ind w:firstLine="720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>
        <w:rPr>
          <w:rFonts w:ascii="Times New Roman" w:eastAsiaTheme="minorHAnsi" w:hAnsi="Times New Roman"/>
          <w:noProof w:val="0"/>
          <w:sz w:val="24"/>
          <w:szCs w:val="24"/>
        </w:rPr>
        <w:t>U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uvodnim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navodima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, </w:t>
      </w:r>
      <w:r>
        <w:rPr>
          <w:rFonts w:ascii="Times New Roman" w:eastAsiaTheme="minorHAnsi" w:hAnsi="Times New Roman"/>
          <w:noProof w:val="0"/>
          <w:sz w:val="24"/>
          <w:szCs w:val="24"/>
        </w:rPr>
        <w:t>predsednik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Odbora</w:t>
      </w:r>
      <w:r w:rsidR="00750CEB" w:rsidRPr="002158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Sandra</w:t>
      </w:r>
      <w:r w:rsidR="00750CEB" w:rsidRPr="002158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Božić</w:t>
      </w:r>
      <w:r w:rsidR="00750CEB" w:rsidRPr="0021586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podsetila</w:t>
      </w:r>
      <w:r w:rsidR="00750CEB" w:rsidRPr="002158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750CEB" w:rsidRPr="002158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članove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Odbora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da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je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na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27. </w:t>
      </w:r>
      <w:r>
        <w:rPr>
          <w:rFonts w:ascii="Times New Roman" w:eastAsiaTheme="minorHAnsi" w:hAnsi="Times New Roman"/>
          <w:noProof w:val="0"/>
          <w:sz w:val="24"/>
          <w:szCs w:val="24"/>
        </w:rPr>
        <w:t>sednici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, </w:t>
      </w:r>
      <w:r>
        <w:rPr>
          <w:rFonts w:ascii="Times New Roman" w:eastAsiaTheme="minorHAnsi" w:hAnsi="Times New Roman"/>
          <w:noProof w:val="0"/>
          <w:sz w:val="24"/>
          <w:szCs w:val="24"/>
        </w:rPr>
        <w:t>održanoj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26. </w:t>
      </w:r>
      <w:r>
        <w:rPr>
          <w:rFonts w:ascii="Times New Roman" w:eastAsiaTheme="minorHAnsi" w:hAnsi="Times New Roman"/>
          <w:noProof w:val="0"/>
          <w:sz w:val="24"/>
          <w:szCs w:val="24"/>
        </w:rPr>
        <w:t>oktobra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2021. </w:t>
      </w:r>
      <w:r>
        <w:rPr>
          <w:rFonts w:ascii="Times New Roman" w:eastAsiaTheme="minorHAnsi" w:hAnsi="Times New Roman"/>
          <w:noProof w:val="0"/>
          <w:sz w:val="24"/>
          <w:szCs w:val="24"/>
        </w:rPr>
        <w:t>godine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, </w:t>
      </w:r>
      <w:r>
        <w:rPr>
          <w:rFonts w:ascii="Times New Roman" w:eastAsiaTheme="minorHAnsi" w:hAnsi="Times New Roman"/>
          <w:noProof w:val="0"/>
          <w:sz w:val="24"/>
          <w:szCs w:val="24"/>
        </w:rPr>
        <w:t>doneta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Odluka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o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pokretanju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postupka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za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predlaganje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kandidata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za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izbor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člana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Saveta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Regulatornog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tela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za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elektronske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medije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CS" w:eastAsia="sr-Cyrl-CS"/>
        </w:rPr>
        <w:t>koje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CS" w:eastAsia="sr-Cyrl-CS"/>
        </w:rPr>
        <w:t>predlažu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udruženja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čiji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su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ciljevi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ostvarivanje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slobode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izražavanja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i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zaštita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dece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. </w:t>
      </w:r>
    </w:p>
    <w:p w:rsidR="009657FA" w:rsidRPr="0021586D" w:rsidRDefault="006E197B" w:rsidP="00C44722">
      <w:pPr>
        <w:spacing w:after="120" w:line="240" w:lineRule="auto"/>
        <w:ind w:firstLine="720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>
        <w:rPr>
          <w:rFonts w:ascii="Times New Roman" w:eastAsiaTheme="minorHAnsi" w:hAnsi="Times New Roman"/>
          <w:noProof w:val="0"/>
          <w:sz w:val="24"/>
          <w:szCs w:val="24"/>
        </w:rPr>
        <w:t>Dodala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je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i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to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da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je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na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osnovu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tačke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5. </w:t>
      </w:r>
      <w:r>
        <w:rPr>
          <w:rFonts w:ascii="Times New Roman" w:eastAsiaTheme="minorHAnsi" w:hAnsi="Times New Roman"/>
          <w:noProof w:val="0"/>
          <w:sz w:val="24"/>
          <w:szCs w:val="24"/>
        </w:rPr>
        <w:t>ove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odluke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, </w:t>
      </w:r>
      <w:r>
        <w:rPr>
          <w:rFonts w:ascii="Times New Roman" w:eastAsiaTheme="minorHAnsi" w:hAnsi="Times New Roman"/>
          <w:noProof w:val="0"/>
          <w:sz w:val="24"/>
          <w:szCs w:val="24"/>
        </w:rPr>
        <w:t>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u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skladu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sa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članom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10. </w:t>
      </w:r>
      <w:r>
        <w:rPr>
          <w:rFonts w:ascii="Times New Roman" w:eastAsiaTheme="minorHAnsi" w:hAnsi="Times New Roman"/>
          <w:noProof w:val="0"/>
          <w:sz w:val="24"/>
          <w:szCs w:val="24"/>
        </w:rPr>
        <w:t>stav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1. </w:t>
      </w:r>
      <w:r>
        <w:rPr>
          <w:rFonts w:ascii="Times New Roman" w:eastAsiaTheme="minorHAnsi" w:hAnsi="Times New Roman"/>
          <w:noProof w:val="0"/>
          <w:sz w:val="24"/>
          <w:szCs w:val="24"/>
        </w:rPr>
        <w:t>Zakona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o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elektronskim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medijima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, </w:t>
      </w:r>
      <w:r>
        <w:rPr>
          <w:rFonts w:ascii="Times New Roman" w:eastAsiaTheme="minorHAnsi" w:hAnsi="Times New Roman"/>
          <w:noProof w:val="0"/>
          <w:sz w:val="24"/>
          <w:szCs w:val="24"/>
        </w:rPr>
        <w:t>služba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Odbora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objavila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Javni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poziv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za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predlaganje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kandidata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za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izbor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člana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Saveta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Regulatornog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tela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za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elektronske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medije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27. </w:t>
      </w:r>
      <w:r>
        <w:rPr>
          <w:rFonts w:ascii="Times New Roman" w:eastAsiaTheme="minorHAnsi" w:hAnsi="Times New Roman"/>
          <w:noProof w:val="0"/>
          <w:sz w:val="24"/>
          <w:szCs w:val="24"/>
        </w:rPr>
        <w:t>oktobra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2021. </w:t>
      </w:r>
      <w:r>
        <w:rPr>
          <w:rFonts w:ascii="Times New Roman" w:eastAsiaTheme="minorHAnsi" w:hAnsi="Times New Roman"/>
          <w:noProof w:val="0"/>
          <w:sz w:val="24"/>
          <w:szCs w:val="24"/>
        </w:rPr>
        <w:t>godine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u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„</w:t>
      </w:r>
      <w:r>
        <w:rPr>
          <w:rFonts w:ascii="Times New Roman" w:eastAsiaTheme="minorHAnsi" w:hAnsi="Times New Roman"/>
          <w:noProof w:val="0"/>
          <w:sz w:val="24"/>
          <w:szCs w:val="24"/>
        </w:rPr>
        <w:t>Službenom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glasniku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Republike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Srbije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“, </w:t>
      </w:r>
      <w:r>
        <w:rPr>
          <w:rFonts w:ascii="Times New Roman" w:eastAsiaTheme="minorHAnsi" w:hAnsi="Times New Roman"/>
          <w:noProof w:val="0"/>
          <w:sz w:val="24"/>
          <w:szCs w:val="24"/>
        </w:rPr>
        <w:t>odnosno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28. </w:t>
      </w:r>
      <w:r>
        <w:rPr>
          <w:rFonts w:ascii="Times New Roman" w:eastAsiaTheme="minorHAnsi" w:hAnsi="Times New Roman"/>
          <w:noProof w:val="0"/>
          <w:sz w:val="24"/>
          <w:szCs w:val="24"/>
        </w:rPr>
        <w:t>oktobra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2021. </w:t>
      </w:r>
      <w:r>
        <w:rPr>
          <w:rFonts w:ascii="Times New Roman" w:eastAsiaTheme="minorHAnsi" w:hAnsi="Times New Roman"/>
          <w:noProof w:val="0"/>
          <w:sz w:val="24"/>
          <w:szCs w:val="24"/>
        </w:rPr>
        <w:t>godine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u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dnevnom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listu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„</w:t>
      </w:r>
      <w:r>
        <w:rPr>
          <w:rFonts w:ascii="Times New Roman" w:eastAsiaTheme="minorHAnsi" w:hAnsi="Times New Roman"/>
          <w:noProof w:val="0"/>
          <w:sz w:val="24"/>
          <w:szCs w:val="24"/>
        </w:rPr>
        <w:t>Politika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“ </w:t>
      </w:r>
      <w:r>
        <w:rPr>
          <w:rFonts w:ascii="Times New Roman" w:eastAsiaTheme="minorHAnsi" w:hAnsi="Times New Roman"/>
          <w:noProof w:val="0"/>
          <w:sz w:val="24"/>
          <w:szCs w:val="24"/>
        </w:rPr>
        <w:t>i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na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internet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stranici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Narodne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skupštine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. </w:t>
      </w:r>
    </w:p>
    <w:p w:rsidR="009657FA" w:rsidRPr="0021586D" w:rsidRDefault="006E197B" w:rsidP="00F93675">
      <w:pPr>
        <w:spacing w:after="120" w:line="240" w:lineRule="auto"/>
        <w:ind w:firstLine="720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>
        <w:rPr>
          <w:rFonts w:ascii="Times New Roman" w:eastAsiaTheme="minorHAnsi" w:hAnsi="Times New Roman"/>
          <w:noProof w:val="0"/>
          <w:sz w:val="24"/>
          <w:szCs w:val="24"/>
        </w:rPr>
        <w:t>Napomenula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je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, </w:t>
      </w:r>
      <w:r>
        <w:rPr>
          <w:rFonts w:ascii="Times New Roman" w:eastAsiaTheme="minorHAnsi" w:hAnsi="Times New Roman"/>
          <w:noProof w:val="0"/>
          <w:sz w:val="24"/>
          <w:szCs w:val="24"/>
        </w:rPr>
        <w:t>da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su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na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osnovu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člana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10. </w:t>
      </w:r>
      <w:r>
        <w:rPr>
          <w:rFonts w:ascii="Times New Roman" w:eastAsiaTheme="minorHAnsi" w:hAnsi="Times New Roman"/>
          <w:noProof w:val="0"/>
          <w:sz w:val="24"/>
          <w:szCs w:val="24"/>
        </w:rPr>
        <w:t>stav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2. </w:t>
      </w:r>
      <w:r>
        <w:rPr>
          <w:rFonts w:ascii="Times New Roman" w:eastAsiaTheme="minorHAnsi" w:hAnsi="Times New Roman"/>
          <w:noProof w:val="0"/>
          <w:sz w:val="24"/>
          <w:szCs w:val="24"/>
        </w:rPr>
        <w:t>Zakona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o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elektronskim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medijima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, </w:t>
      </w:r>
      <w:r>
        <w:rPr>
          <w:rFonts w:ascii="Times New Roman" w:eastAsiaTheme="minorHAnsi" w:hAnsi="Times New Roman"/>
          <w:noProof w:val="0"/>
          <w:sz w:val="24"/>
          <w:szCs w:val="24"/>
        </w:rPr>
        <w:t>udruženja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imala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rok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od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15 </w:t>
      </w:r>
      <w:r>
        <w:rPr>
          <w:rFonts w:ascii="Times New Roman" w:eastAsiaTheme="minorHAnsi" w:hAnsi="Times New Roman"/>
          <w:noProof w:val="0"/>
          <w:sz w:val="24"/>
          <w:szCs w:val="24"/>
        </w:rPr>
        <w:t>dana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, </w:t>
      </w:r>
      <w:r>
        <w:rPr>
          <w:rFonts w:ascii="Times New Roman" w:eastAsiaTheme="minorHAnsi" w:hAnsi="Times New Roman"/>
          <w:noProof w:val="0"/>
          <w:sz w:val="24"/>
          <w:szCs w:val="24"/>
        </w:rPr>
        <w:t>da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dostave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obrazloženi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predlog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dva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kandidata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za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člana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Saveta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Regulatora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>.</w:t>
      </w:r>
    </w:p>
    <w:p w:rsidR="009657FA" w:rsidRPr="0021586D" w:rsidRDefault="006E197B" w:rsidP="00F93675">
      <w:pPr>
        <w:spacing w:after="120" w:line="240" w:lineRule="auto"/>
        <w:ind w:firstLine="720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>
        <w:rPr>
          <w:rFonts w:ascii="Times New Roman" w:eastAsiaTheme="minorHAnsi" w:hAnsi="Times New Roman"/>
          <w:noProof w:val="0"/>
          <w:sz w:val="24"/>
          <w:szCs w:val="24"/>
        </w:rPr>
        <w:t>Naglasila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je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da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su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predloge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kandidata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za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člana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Saveta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Regulatora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dostavila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 </w:t>
      </w:r>
      <w:r>
        <w:rPr>
          <w:rFonts w:ascii="Times New Roman" w:eastAsiaTheme="minorHAnsi" w:hAnsi="Times New Roman"/>
          <w:noProof w:val="0"/>
          <w:sz w:val="24"/>
          <w:szCs w:val="24"/>
        </w:rPr>
        <w:t>ukupno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="00750CEB" w:rsidRPr="0021586D">
        <w:rPr>
          <w:rFonts w:ascii="Times New Roman" w:eastAsiaTheme="minorHAnsi" w:hAnsi="Times New Roman"/>
          <w:b/>
          <w:noProof w:val="0"/>
          <w:sz w:val="24"/>
          <w:szCs w:val="24"/>
        </w:rPr>
        <w:t xml:space="preserve">23 </w:t>
      </w:r>
      <w:r>
        <w:rPr>
          <w:rFonts w:ascii="Times New Roman" w:eastAsiaTheme="minorHAnsi" w:hAnsi="Times New Roman"/>
          <w:b/>
          <w:noProof w:val="0"/>
          <w:sz w:val="24"/>
          <w:szCs w:val="24"/>
        </w:rPr>
        <w:t>udruženja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koja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su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za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kandidate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predložila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Radoja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Kujovića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i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Zorana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Mirosavljevića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>.</w:t>
      </w:r>
    </w:p>
    <w:p w:rsidR="009657FA" w:rsidRPr="0021586D" w:rsidRDefault="006E197B" w:rsidP="00F81EEE">
      <w:pPr>
        <w:spacing w:after="0" w:line="240" w:lineRule="auto"/>
        <w:ind w:firstLine="720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>
        <w:rPr>
          <w:rFonts w:ascii="Times New Roman" w:eastAsiaTheme="minorHAnsi" w:hAnsi="Times New Roman"/>
          <w:noProof w:val="0"/>
          <w:sz w:val="24"/>
          <w:szCs w:val="24"/>
        </w:rPr>
        <w:t>Udruženja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su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sledeća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>:</w:t>
      </w:r>
    </w:p>
    <w:p w:rsidR="009657FA" w:rsidRPr="0021586D" w:rsidRDefault="00625F77" w:rsidP="00F93675">
      <w:pPr>
        <w:tabs>
          <w:tab w:val="left" w:pos="2687"/>
        </w:tabs>
        <w:spacing w:after="0" w:line="240" w:lineRule="auto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</w:p>
    <w:p w:rsidR="009657FA" w:rsidRPr="0021586D" w:rsidRDefault="006E197B" w:rsidP="00F81EE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>
        <w:rPr>
          <w:rFonts w:ascii="Times New Roman" w:eastAsiaTheme="minorHAnsi" w:hAnsi="Times New Roman"/>
          <w:noProof w:val="0"/>
          <w:sz w:val="24"/>
          <w:szCs w:val="24"/>
        </w:rPr>
        <w:t>Savez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paraplegičara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i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kvadriplegičara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Srbije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</w:p>
    <w:p w:rsidR="009657FA" w:rsidRPr="0021586D" w:rsidRDefault="006E197B" w:rsidP="00F81EE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>
        <w:rPr>
          <w:rFonts w:ascii="Times New Roman" w:eastAsiaTheme="minorHAnsi" w:hAnsi="Times New Roman"/>
          <w:noProof w:val="0"/>
          <w:sz w:val="24"/>
          <w:szCs w:val="24"/>
        </w:rPr>
        <w:t>Savez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slepih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Srbije</w:t>
      </w:r>
    </w:p>
    <w:p w:rsidR="009657FA" w:rsidRPr="0021586D" w:rsidRDefault="006E197B" w:rsidP="00F81EE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>
        <w:rPr>
          <w:rFonts w:ascii="Times New Roman" w:eastAsiaTheme="minorHAnsi" w:hAnsi="Times New Roman"/>
          <w:noProof w:val="0"/>
          <w:sz w:val="24"/>
          <w:szCs w:val="24"/>
        </w:rPr>
        <w:t>Savez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udruženja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za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pomoć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mentalno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nedovoljno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razvijenim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osobama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Srbije</w:t>
      </w:r>
    </w:p>
    <w:p w:rsidR="009657FA" w:rsidRPr="0021586D" w:rsidRDefault="006E197B" w:rsidP="00F81EE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>
        <w:rPr>
          <w:rFonts w:ascii="Times New Roman" w:eastAsiaTheme="minorHAnsi" w:hAnsi="Times New Roman"/>
          <w:noProof w:val="0"/>
          <w:sz w:val="24"/>
          <w:szCs w:val="24"/>
        </w:rPr>
        <w:t>Udruženje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za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pomoć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osobama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sa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smetnjama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u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razvoju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Stari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grad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„</w:t>
      </w:r>
      <w:r>
        <w:rPr>
          <w:rFonts w:ascii="Times New Roman" w:eastAsiaTheme="minorHAnsi" w:hAnsi="Times New Roman"/>
          <w:noProof w:val="0"/>
          <w:sz w:val="24"/>
          <w:szCs w:val="24"/>
        </w:rPr>
        <w:t>Živimo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zajedno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>“</w:t>
      </w:r>
    </w:p>
    <w:p w:rsidR="009657FA" w:rsidRPr="0021586D" w:rsidRDefault="006E197B" w:rsidP="00F81EE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>
        <w:rPr>
          <w:rFonts w:ascii="Times New Roman" w:eastAsiaTheme="minorHAnsi" w:hAnsi="Times New Roman"/>
          <w:noProof w:val="0"/>
          <w:sz w:val="24"/>
          <w:szCs w:val="24"/>
        </w:rPr>
        <w:t>Društva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za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pomoć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mentalno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nedovoljno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razvijenim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osobama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opština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Aleksandrovac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</w:p>
    <w:p w:rsidR="009657FA" w:rsidRPr="0021586D" w:rsidRDefault="006E197B" w:rsidP="00F81EE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>
        <w:rPr>
          <w:rFonts w:ascii="Times New Roman" w:eastAsiaTheme="minorHAnsi" w:hAnsi="Times New Roman"/>
          <w:noProof w:val="0"/>
          <w:sz w:val="24"/>
          <w:szCs w:val="24"/>
        </w:rPr>
        <w:t>Međuopštinska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organizacija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gluvih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i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nagluvih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Pirot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</w:p>
    <w:p w:rsidR="009657FA" w:rsidRPr="0021586D" w:rsidRDefault="006E197B" w:rsidP="00F81EE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>
        <w:rPr>
          <w:rFonts w:ascii="Times New Roman" w:eastAsiaTheme="minorHAnsi" w:hAnsi="Times New Roman"/>
          <w:noProof w:val="0"/>
          <w:sz w:val="24"/>
          <w:szCs w:val="24"/>
        </w:rPr>
        <w:t>Osnovna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organizacija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gluvih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i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nagluvih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Kruševac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</w:p>
    <w:p w:rsidR="009657FA" w:rsidRPr="0021586D" w:rsidRDefault="006E197B" w:rsidP="00F81EE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>
        <w:rPr>
          <w:rFonts w:ascii="Times New Roman" w:eastAsiaTheme="minorHAnsi" w:hAnsi="Times New Roman"/>
          <w:noProof w:val="0"/>
          <w:sz w:val="24"/>
          <w:szCs w:val="24"/>
        </w:rPr>
        <w:t>Međuopštinske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organizacija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Saveza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slepih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Srbije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Požarevac</w:t>
      </w:r>
    </w:p>
    <w:p w:rsidR="009657FA" w:rsidRPr="0021586D" w:rsidRDefault="006E197B" w:rsidP="00F81EE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>
        <w:rPr>
          <w:rFonts w:ascii="Times New Roman" w:eastAsiaTheme="minorHAnsi" w:hAnsi="Times New Roman"/>
          <w:noProof w:val="0"/>
          <w:sz w:val="24"/>
          <w:szCs w:val="24"/>
        </w:rPr>
        <w:t>Međuopštinska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organizacija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slepih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i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slabovidih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u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Pirotu</w:t>
      </w:r>
    </w:p>
    <w:p w:rsidR="009657FA" w:rsidRPr="0021586D" w:rsidRDefault="006E197B" w:rsidP="00F81EE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>
        <w:rPr>
          <w:rFonts w:ascii="Times New Roman" w:eastAsiaTheme="minorHAnsi" w:hAnsi="Times New Roman"/>
          <w:noProof w:val="0"/>
          <w:sz w:val="24"/>
          <w:szCs w:val="24"/>
        </w:rPr>
        <w:t>Međuopštinsko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udruženje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gluvih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i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nagluvih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Požarevac</w:t>
      </w:r>
    </w:p>
    <w:p w:rsidR="009657FA" w:rsidRPr="0021586D" w:rsidRDefault="006E197B" w:rsidP="00F81EE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>
        <w:rPr>
          <w:rFonts w:ascii="Times New Roman" w:eastAsiaTheme="minorHAnsi" w:hAnsi="Times New Roman"/>
          <w:noProof w:val="0"/>
          <w:sz w:val="24"/>
          <w:szCs w:val="24"/>
        </w:rPr>
        <w:t>Kreativno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zabavna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radionica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za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mlade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„Urban Stream“</w:t>
      </w:r>
    </w:p>
    <w:p w:rsidR="009657FA" w:rsidRPr="0021586D" w:rsidRDefault="006E197B" w:rsidP="00F81EE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>
        <w:rPr>
          <w:rFonts w:ascii="Times New Roman" w:eastAsiaTheme="minorHAnsi" w:hAnsi="Times New Roman"/>
          <w:noProof w:val="0"/>
          <w:sz w:val="24"/>
          <w:szCs w:val="24"/>
        </w:rPr>
        <w:t>Društvo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za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cerebralnu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i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dečiju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paralizu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Požarevac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</w:p>
    <w:p w:rsidR="009657FA" w:rsidRPr="0021586D" w:rsidRDefault="006E197B" w:rsidP="00F81EE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>
        <w:rPr>
          <w:rFonts w:ascii="Times New Roman" w:eastAsiaTheme="minorHAnsi" w:hAnsi="Times New Roman"/>
          <w:noProof w:val="0"/>
          <w:sz w:val="24"/>
          <w:szCs w:val="24"/>
        </w:rPr>
        <w:t>Udruženje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građana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„</w:t>
      </w:r>
      <w:r>
        <w:rPr>
          <w:rFonts w:ascii="Times New Roman" w:eastAsiaTheme="minorHAnsi" w:hAnsi="Times New Roman"/>
          <w:noProof w:val="0"/>
          <w:sz w:val="24"/>
          <w:szCs w:val="24"/>
        </w:rPr>
        <w:t>Šansa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“ </w:t>
      </w:r>
      <w:r>
        <w:rPr>
          <w:rFonts w:ascii="Times New Roman" w:eastAsiaTheme="minorHAnsi" w:hAnsi="Times New Roman"/>
          <w:noProof w:val="0"/>
          <w:sz w:val="24"/>
          <w:szCs w:val="24"/>
        </w:rPr>
        <w:t>Požarevac</w:t>
      </w:r>
    </w:p>
    <w:p w:rsidR="009657FA" w:rsidRPr="0021586D" w:rsidRDefault="006E197B" w:rsidP="00F81EE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>
        <w:rPr>
          <w:rFonts w:ascii="Times New Roman" w:eastAsiaTheme="minorHAnsi" w:hAnsi="Times New Roman"/>
          <w:noProof w:val="0"/>
          <w:sz w:val="24"/>
          <w:szCs w:val="24"/>
        </w:rPr>
        <w:t>Okružna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organizacija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saveza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slepih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Srbije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Kragujevac</w:t>
      </w:r>
    </w:p>
    <w:p w:rsidR="009657FA" w:rsidRPr="0021586D" w:rsidRDefault="006E197B" w:rsidP="00F81EE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>
        <w:rPr>
          <w:rFonts w:ascii="Times New Roman" w:eastAsiaTheme="minorHAnsi" w:hAnsi="Times New Roman"/>
          <w:noProof w:val="0"/>
          <w:sz w:val="24"/>
          <w:szCs w:val="24"/>
        </w:rPr>
        <w:t>Udruženje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za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pomoć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MNRO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Zvezdara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</w:p>
    <w:p w:rsidR="009657FA" w:rsidRPr="0021586D" w:rsidRDefault="006E197B" w:rsidP="00F81EE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>
        <w:rPr>
          <w:rFonts w:ascii="Times New Roman" w:eastAsiaTheme="minorHAnsi" w:hAnsi="Times New Roman"/>
          <w:noProof w:val="0"/>
          <w:sz w:val="24"/>
          <w:szCs w:val="24"/>
        </w:rPr>
        <w:t>Udruženje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sa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mentalnim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invaliditetom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Niš</w:t>
      </w:r>
    </w:p>
    <w:p w:rsidR="009657FA" w:rsidRPr="0021586D" w:rsidRDefault="006E197B" w:rsidP="00F81EE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>
        <w:rPr>
          <w:rFonts w:ascii="Times New Roman" w:eastAsiaTheme="minorHAnsi" w:hAnsi="Times New Roman"/>
          <w:noProof w:val="0"/>
          <w:sz w:val="24"/>
          <w:szCs w:val="24"/>
        </w:rPr>
        <w:t>Udruženje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za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pomoć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MNRO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Ivanjica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</w:p>
    <w:p w:rsidR="009657FA" w:rsidRPr="0021586D" w:rsidRDefault="006E197B" w:rsidP="00F81EE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>
        <w:rPr>
          <w:rFonts w:ascii="Times New Roman" w:eastAsiaTheme="minorHAnsi" w:hAnsi="Times New Roman"/>
          <w:noProof w:val="0"/>
          <w:sz w:val="24"/>
          <w:szCs w:val="24"/>
        </w:rPr>
        <w:t>Udruženje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za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pomoć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mentalno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nedovoljno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razvijenim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osobama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u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Vranju</w:t>
      </w:r>
    </w:p>
    <w:p w:rsidR="009657FA" w:rsidRPr="0021586D" w:rsidRDefault="006E197B" w:rsidP="00F81EE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>
        <w:rPr>
          <w:rFonts w:ascii="Times New Roman" w:eastAsiaTheme="minorHAnsi" w:hAnsi="Times New Roman"/>
          <w:noProof w:val="0"/>
          <w:sz w:val="24"/>
          <w:szCs w:val="24"/>
        </w:rPr>
        <w:lastRenderedPageBreak/>
        <w:t>Društvo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za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pomoć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MNRL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Brus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</w:p>
    <w:p w:rsidR="009657FA" w:rsidRPr="0021586D" w:rsidRDefault="006E197B" w:rsidP="00F81EE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>
        <w:rPr>
          <w:rFonts w:ascii="Times New Roman" w:eastAsiaTheme="minorHAnsi" w:hAnsi="Times New Roman"/>
          <w:noProof w:val="0"/>
          <w:sz w:val="24"/>
          <w:szCs w:val="24"/>
        </w:rPr>
        <w:t>Udruženje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MNRL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Pirot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</w:p>
    <w:p w:rsidR="009657FA" w:rsidRPr="0021586D" w:rsidRDefault="006E197B" w:rsidP="00F81EE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>
        <w:rPr>
          <w:rFonts w:ascii="Times New Roman" w:eastAsiaTheme="minorHAnsi" w:hAnsi="Times New Roman"/>
          <w:noProof w:val="0"/>
          <w:sz w:val="24"/>
          <w:szCs w:val="24"/>
        </w:rPr>
        <w:t>Udruženje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za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pomoć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mentalno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nedovoljno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razvijenim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osobama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Priboj</w:t>
      </w:r>
    </w:p>
    <w:p w:rsidR="009657FA" w:rsidRPr="0021586D" w:rsidRDefault="006E197B" w:rsidP="00F81EE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>
        <w:rPr>
          <w:rFonts w:ascii="Times New Roman" w:eastAsiaTheme="minorHAnsi" w:hAnsi="Times New Roman"/>
          <w:noProof w:val="0"/>
          <w:sz w:val="24"/>
          <w:szCs w:val="24"/>
        </w:rPr>
        <w:t>Udruženje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tumača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znakovnog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jezika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Srbije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„</w:t>
      </w:r>
      <w:r>
        <w:rPr>
          <w:rFonts w:ascii="Times New Roman" w:eastAsiaTheme="minorHAnsi" w:hAnsi="Times New Roman"/>
          <w:noProof w:val="0"/>
          <w:sz w:val="24"/>
          <w:szCs w:val="24"/>
        </w:rPr>
        <w:t>Jedro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>“</w:t>
      </w:r>
    </w:p>
    <w:p w:rsidR="009657FA" w:rsidRPr="0021586D" w:rsidRDefault="006E197B" w:rsidP="00F81EE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>
        <w:rPr>
          <w:rFonts w:ascii="Times New Roman" w:eastAsiaTheme="minorHAnsi" w:hAnsi="Times New Roman"/>
          <w:noProof w:val="0"/>
          <w:sz w:val="24"/>
          <w:szCs w:val="24"/>
        </w:rPr>
        <w:t>Društvo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za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pomoć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MNRL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grada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Kraljeva</w:t>
      </w:r>
    </w:p>
    <w:p w:rsidR="009657FA" w:rsidRPr="0021586D" w:rsidRDefault="00625F77" w:rsidP="00F81EEE">
      <w:pPr>
        <w:spacing w:after="0" w:line="240" w:lineRule="auto"/>
        <w:ind w:left="1080"/>
        <w:contextualSpacing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</w:p>
    <w:p w:rsidR="009657FA" w:rsidRPr="0021586D" w:rsidRDefault="00750CEB" w:rsidP="00F93675">
      <w:pPr>
        <w:spacing w:after="120" w:line="240" w:lineRule="auto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 w:rsidRPr="0021586D">
        <w:rPr>
          <w:rFonts w:ascii="Times New Roman" w:eastAsiaTheme="minorHAnsi" w:hAnsi="Times New Roman"/>
          <w:noProof w:val="0"/>
          <w:sz w:val="24"/>
          <w:szCs w:val="24"/>
        </w:rPr>
        <w:tab/>
      </w:r>
      <w:r w:rsidR="006E197B">
        <w:rPr>
          <w:rFonts w:ascii="Times New Roman" w:eastAsiaTheme="minorHAnsi" w:hAnsi="Times New Roman"/>
          <w:noProof w:val="0"/>
          <w:sz w:val="24"/>
          <w:szCs w:val="24"/>
        </w:rPr>
        <w:t>Napomenula</w:t>
      </w:r>
      <w:r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="006E197B">
        <w:rPr>
          <w:rFonts w:ascii="Times New Roman" w:eastAsiaTheme="minorHAnsi" w:hAnsi="Times New Roman"/>
          <w:noProof w:val="0"/>
          <w:sz w:val="24"/>
          <w:szCs w:val="24"/>
        </w:rPr>
        <w:t>je</w:t>
      </w:r>
      <w:r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="006E197B">
        <w:rPr>
          <w:rFonts w:ascii="Times New Roman" w:eastAsiaTheme="minorHAnsi" w:hAnsi="Times New Roman"/>
          <w:noProof w:val="0"/>
          <w:sz w:val="24"/>
          <w:szCs w:val="24"/>
        </w:rPr>
        <w:t>da</w:t>
      </w:r>
      <w:r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="006E197B">
        <w:rPr>
          <w:rFonts w:ascii="Times New Roman" w:eastAsiaTheme="minorHAnsi" w:hAnsi="Times New Roman"/>
          <w:noProof w:val="0"/>
          <w:sz w:val="24"/>
          <w:szCs w:val="24"/>
        </w:rPr>
        <w:t>udruženja</w:t>
      </w:r>
      <w:r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="006E197B">
        <w:rPr>
          <w:rFonts w:ascii="Times New Roman" w:eastAsiaTheme="minorHAnsi" w:hAnsi="Times New Roman"/>
          <w:noProof w:val="0"/>
          <w:sz w:val="24"/>
          <w:szCs w:val="24"/>
        </w:rPr>
        <w:t>nisu</w:t>
      </w:r>
      <w:r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="006E197B">
        <w:rPr>
          <w:rFonts w:ascii="Times New Roman" w:eastAsiaTheme="minorHAnsi" w:hAnsi="Times New Roman"/>
          <w:noProof w:val="0"/>
          <w:sz w:val="24"/>
          <w:szCs w:val="24"/>
        </w:rPr>
        <w:t>dostavila</w:t>
      </w:r>
      <w:r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="006E197B">
        <w:rPr>
          <w:rFonts w:ascii="Times New Roman" w:eastAsiaTheme="minorHAnsi" w:hAnsi="Times New Roman"/>
          <w:noProof w:val="0"/>
          <w:sz w:val="24"/>
          <w:szCs w:val="24"/>
        </w:rPr>
        <w:t>uverenje</w:t>
      </w:r>
      <w:r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, </w:t>
      </w:r>
      <w:r w:rsidR="006E197B">
        <w:rPr>
          <w:rFonts w:ascii="Times New Roman" w:eastAsiaTheme="minorHAnsi" w:hAnsi="Times New Roman"/>
          <w:noProof w:val="0"/>
          <w:sz w:val="24"/>
          <w:szCs w:val="24"/>
        </w:rPr>
        <w:t>u</w:t>
      </w:r>
      <w:r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="006E197B">
        <w:rPr>
          <w:rFonts w:ascii="Times New Roman" w:eastAsiaTheme="minorHAnsi" w:hAnsi="Times New Roman"/>
          <w:noProof w:val="0"/>
          <w:sz w:val="24"/>
          <w:szCs w:val="24"/>
        </w:rPr>
        <w:t>zakonom</w:t>
      </w:r>
      <w:r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="006E197B">
        <w:rPr>
          <w:rFonts w:ascii="Times New Roman" w:eastAsiaTheme="minorHAnsi" w:hAnsi="Times New Roman"/>
          <w:noProof w:val="0"/>
          <w:sz w:val="24"/>
          <w:szCs w:val="24"/>
        </w:rPr>
        <w:t>propisanom</w:t>
      </w:r>
      <w:r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="006E197B">
        <w:rPr>
          <w:rFonts w:ascii="Times New Roman" w:eastAsiaTheme="minorHAnsi" w:hAnsi="Times New Roman"/>
          <w:noProof w:val="0"/>
          <w:sz w:val="24"/>
          <w:szCs w:val="24"/>
        </w:rPr>
        <w:t>roku</w:t>
      </w:r>
      <w:r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, </w:t>
      </w:r>
      <w:r w:rsidR="006E197B">
        <w:rPr>
          <w:rFonts w:ascii="Times New Roman" w:eastAsiaTheme="minorHAnsi" w:hAnsi="Times New Roman"/>
          <w:noProof w:val="0"/>
          <w:sz w:val="24"/>
          <w:szCs w:val="24"/>
        </w:rPr>
        <w:t>da</w:t>
      </w:r>
      <w:r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="006E197B">
        <w:rPr>
          <w:rFonts w:ascii="Times New Roman" w:eastAsiaTheme="minorHAnsi" w:hAnsi="Times New Roman"/>
          <w:noProof w:val="0"/>
          <w:sz w:val="24"/>
          <w:szCs w:val="24"/>
        </w:rPr>
        <w:t>kandidat</w:t>
      </w:r>
      <w:r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, </w:t>
      </w:r>
      <w:r w:rsidR="006E197B">
        <w:rPr>
          <w:rFonts w:ascii="Times New Roman" w:eastAsiaTheme="minorHAnsi" w:hAnsi="Times New Roman"/>
          <w:noProof w:val="0"/>
          <w:sz w:val="24"/>
          <w:szCs w:val="24"/>
        </w:rPr>
        <w:t>Zoran</w:t>
      </w:r>
      <w:r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="006E197B">
        <w:rPr>
          <w:rFonts w:ascii="Times New Roman" w:eastAsiaTheme="minorHAnsi" w:hAnsi="Times New Roman"/>
          <w:noProof w:val="0"/>
          <w:sz w:val="24"/>
          <w:szCs w:val="24"/>
        </w:rPr>
        <w:t>Mirosavljević</w:t>
      </w:r>
      <w:r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="006E197B">
        <w:rPr>
          <w:rFonts w:ascii="Times New Roman" w:eastAsiaTheme="minorHAnsi" w:hAnsi="Times New Roman"/>
          <w:noProof w:val="0"/>
          <w:sz w:val="24"/>
          <w:szCs w:val="24"/>
        </w:rPr>
        <w:t>nije</w:t>
      </w:r>
      <w:r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="006E197B">
        <w:rPr>
          <w:rFonts w:ascii="Times New Roman" w:eastAsiaTheme="minorHAnsi" w:hAnsi="Times New Roman"/>
          <w:noProof w:val="0"/>
          <w:sz w:val="24"/>
          <w:szCs w:val="24"/>
        </w:rPr>
        <w:t>osuđivan</w:t>
      </w:r>
      <w:r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="006E197B">
        <w:rPr>
          <w:rFonts w:ascii="Times New Roman" w:eastAsiaTheme="minorHAnsi" w:hAnsi="Times New Roman"/>
          <w:noProof w:val="0"/>
          <w:sz w:val="24"/>
          <w:szCs w:val="24"/>
        </w:rPr>
        <w:t>na</w:t>
      </w:r>
      <w:r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="006E197B">
        <w:rPr>
          <w:rFonts w:ascii="Times New Roman" w:eastAsiaTheme="minorHAnsi" w:hAnsi="Times New Roman"/>
          <w:noProof w:val="0"/>
          <w:sz w:val="24"/>
          <w:szCs w:val="24"/>
        </w:rPr>
        <w:t>kaznu</w:t>
      </w:r>
      <w:r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="006E197B">
        <w:rPr>
          <w:rFonts w:ascii="Times New Roman" w:eastAsiaTheme="minorHAnsi" w:hAnsi="Times New Roman"/>
          <w:noProof w:val="0"/>
          <w:sz w:val="24"/>
          <w:szCs w:val="24"/>
        </w:rPr>
        <w:t>zatvora</w:t>
      </w:r>
      <w:r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="006E197B">
        <w:rPr>
          <w:rFonts w:ascii="Times New Roman" w:eastAsiaTheme="minorHAnsi" w:hAnsi="Times New Roman"/>
          <w:noProof w:val="0"/>
          <w:sz w:val="24"/>
          <w:szCs w:val="24"/>
        </w:rPr>
        <w:t>od</w:t>
      </w:r>
      <w:r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="006E197B">
        <w:rPr>
          <w:rFonts w:ascii="Times New Roman" w:eastAsiaTheme="minorHAnsi" w:hAnsi="Times New Roman"/>
          <w:noProof w:val="0"/>
          <w:sz w:val="24"/>
          <w:szCs w:val="24"/>
        </w:rPr>
        <w:t>najmanje</w:t>
      </w:r>
      <w:r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="006E197B">
        <w:rPr>
          <w:rFonts w:ascii="Times New Roman" w:eastAsiaTheme="minorHAnsi" w:hAnsi="Times New Roman"/>
          <w:noProof w:val="0"/>
          <w:sz w:val="24"/>
          <w:szCs w:val="24"/>
        </w:rPr>
        <w:t>šest</w:t>
      </w:r>
      <w:r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="006E197B">
        <w:rPr>
          <w:rFonts w:ascii="Times New Roman" w:eastAsiaTheme="minorHAnsi" w:hAnsi="Times New Roman"/>
          <w:noProof w:val="0"/>
          <w:sz w:val="24"/>
          <w:szCs w:val="24"/>
        </w:rPr>
        <w:t>meseci</w:t>
      </w:r>
      <w:r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, </w:t>
      </w:r>
      <w:r w:rsidR="006E197B">
        <w:rPr>
          <w:rFonts w:ascii="Times New Roman" w:eastAsiaTheme="minorHAnsi" w:hAnsi="Times New Roman"/>
          <w:noProof w:val="0"/>
          <w:sz w:val="24"/>
          <w:szCs w:val="24"/>
        </w:rPr>
        <w:t>već</w:t>
      </w:r>
      <w:r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="006E197B">
        <w:rPr>
          <w:rFonts w:ascii="Times New Roman" w:eastAsiaTheme="minorHAnsi" w:hAnsi="Times New Roman"/>
          <w:noProof w:val="0"/>
          <w:sz w:val="24"/>
          <w:szCs w:val="24"/>
        </w:rPr>
        <w:t>je</w:t>
      </w:r>
      <w:r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="006E197B">
        <w:rPr>
          <w:rFonts w:ascii="Times New Roman" w:eastAsiaTheme="minorHAnsi" w:hAnsi="Times New Roman"/>
          <w:noProof w:val="0"/>
          <w:sz w:val="24"/>
          <w:szCs w:val="24"/>
        </w:rPr>
        <w:t>dostavljena</w:t>
      </w:r>
      <w:r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="006E197B">
        <w:rPr>
          <w:rFonts w:ascii="Times New Roman" w:eastAsiaTheme="minorHAnsi" w:hAnsi="Times New Roman"/>
          <w:noProof w:val="0"/>
          <w:sz w:val="24"/>
          <w:szCs w:val="24"/>
        </w:rPr>
        <w:t>potvrda</w:t>
      </w:r>
      <w:r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="006E197B">
        <w:rPr>
          <w:rFonts w:ascii="Times New Roman" w:eastAsiaTheme="minorHAnsi" w:hAnsi="Times New Roman"/>
          <w:noProof w:val="0"/>
          <w:sz w:val="24"/>
          <w:szCs w:val="24"/>
        </w:rPr>
        <w:t>o</w:t>
      </w:r>
      <w:r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="006E197B">
        <w:rPr>
          <w:rFonts w:ascii="Times New Roman" w:eastAsiaTheme="minorHAnsi" w:hAnsi="Times New Roman"/>
          <w:noProof w:val="0"/>
          <w:sz w:val="24"/>
          <w:szCs w:val="24"/>
        </w:rPr>
        <w:t>prijemu</w:t>
      </w:r>
      <w:r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="006E197B">
        <w:rPr>
          <w:rFonts w:ascii="Times New Roman" w:eastAsiaTheme="minorHAnsi" w:hAnsi="Times New Roman"/>
          <w:noProof w:val="0"/>
          <w:sz w:val="24"/>
          <w:szCs w:val="24"/>
        </w:rPr>
        <w:t>zahteva</w:t>
      </w:r>
      <w:r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="006E197B">
        <w:rPr>
          <w:rFonts w:ascii="Times New Roman" w:eastAsiaTheme="minorHAnsi" w:hAnsi="Times New Roman"/>
          <w:noProof w:val="0"/>
          <w:sz w:val="24"/>
          <w:szCs w:val="24"/>
        </w:rPr>
        <w:t>za</w:t>
      </w:r>
      <w:r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="006E197B">
        <w:rPr>
          <w:rFonts w:ascii="Times New Roman" w:eastAsiaTheme="minorHAnsi" w:hAnsi="Times New Roman"/>
          <w:noProof w:val="0"/>
          <w:sz w:val="24"/>
          <w:szCs w:val="24"/>
        </w:rPr>
        <w:t>izdavanje</w:t>
      </w:r>
      <w:r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="006E197B">
        <w:rPr>
          <w:rFonts w:ascii="Times New Roman" w:eastAsiaTheme="minorHAnsi" w:hAnsi="Times New Roman"/>
          <w:noProof w:val="0"/>
          <w:sz w:val="24"/>
          <w:szCs w:val="24"/>
        </w:rPr>
        <w:t>uverenja</w:t>
      </w:r>
      <w:r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, </w:t>
      </w:r>
      <w:r w:rsidR="006E197B">
        <w:rPr>
          <w:rFonts w:ascii="Times New Roman" w:eastAsiaTheme="minorHAnsi" w:hAnsi="Times New Roman"/>
          <w:noProof w:val="0"/>
          <w:sz w:val="24"/>
          <w:szCs w:val="24"/>
        </w:rPr>
        <w:t>dana</w:t>
      </w:r>
      <w:r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12. </w:t>
      </w:r>
      <w:r w:rsidR="006E197B">
        <w:rPr>
          <w:rFonts w:ascii="Times New Roman" w:eastAsiaTheme="minorHAnsi" w:hAnsi="Times New Roman"/>
          <w:noProof w:val="0"/>
          <w:sz w:val="24"/>
          <w:szCs w:val="24"/>
        </w:rPr>
        <w:t>novembra</w:t>
      </w:r>
      <w:r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2021. </w:t>
      </w:r>
      <w:r w:rsidR="006E197B">
        <w:rPr>
          <w:rFonts w:ascii="Times New Roman" w:eastAsiaTheme="minorHAnsi" w:hAnsi="Times New Roman"/>
          <w:noProof w:val="0"/>
          <w:sz w:val="24"/>
          <w:szCs w:val="24"/>
        </w:rPr>
        <w:t>godine</w:t>
      </w:r>
      <w:r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="006E197B">
        <w:rPr>
          <w:rFonts w:ascii="Times New Roman" w:eastAsiaTheme="minorHAnsi" w:hAnsi="Times New Roman"/>
          <w:noProof w:val="0"/>
          <w:sz w:val="24"/>
          <w:szCs w:val="24"/>
        </w:rPr>
        <w:t>kada</w:t>
      </w:r>
      <w:r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="006E197B">
        <w:rPr>
          <w:rFonts w:ascii="Times New Roman" w:eastAsiaTheme="minorHAnsi" w:hAnsi="Times New Roman"/>
          <w:noProof w:val="0"/>
          <w:sz w:val="24"/>
          <w:szCs w:val="24"/>
        </w:rPr>
        <w:t>je</w:t>
      </w:r>
      <w:r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="006E197B">
        <w:rPr>
          <w:rFonts w:ascii="Times New Roman" w:eastAsiaTheme="minorHAnsi" w:hAnsi="Times New Roman"/>
          <w:noProof w:val="0"/>
          <w:sz w:val="24"/>
          <w:szCs w:val="24"/>
        </w:rPr>
        <w:t>i</w:t>
      </w:r>
      <w:r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="006E197B">
        <w:rPr>
          <w:rFonts w:ascii="Times New Roman" w:eastAsiaTheme="minorHAnsi" w:hAnsi="Times New Roman"/>
          <w:noProof w:val="0"/>
          <w:sz w:val="24"/>
          <w:szCs w:val="24"/>
        </w:rPr>
        <w:t>podneta</w:t>
      </w:r>
      <w:r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="006E197B">
        <w:rPr>
          <w:rFonts w:ascii="Times New Roman" w:eastAsiaTheme="minorHAnsi" w:hAnsi="Times New Roman"/>
          <w:noProof w:val="0"/>
          <w:sz w:val="24"/>
          <w:szCs w:val="24"/>
        </w:rPr>
        <w:t>celokupna</w:t>
      </w:r>
      <w:r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="006E197B">
        <w:rPr>
          <w:rFonts w:ascii="Times New Roman" w:eastAsiaTheme="minorHAnsi" w:hAnsi="Times New Roman"/>
          <w:noProof w:val="0"/>
          <w:sz w:val="24"/>
          <w:szCs w:val="24"/>
        </w:rPr>
        <w:t>dokumentacija</w:t>
      </w:r>
      <w:r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.  </w:t>
      </w:r>
    </w:p>
    <w:p w:rsidR="00C44722" w:rsidRPr="0021586D" w:rsidRDefault="006E197B" w:rsidP="00C44722">
      <w:pPr>
        <w:spacing w:after="120" w:line="240" w:lineRule="auto"/>
        <w:ind w:firstLine="720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>
        <w:rPr>
          <w:rFonts w:ascii="Times New Roman" w:eastAsiaTheme="minorHAnsi" w:hAnsi="Times New Roman"/>
          <w:noProof w:val="0"/>
          <w:sz w:val="24"/>
          <w:szCs w:val="24"/>
        </w:rPr>
        <w:t>S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tim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u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vezi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, </w:t>
      </w:r>
      <w:r>
        <w:rPr>
          <w:rFonts w:ascii="Times New Roman" w:eastAsiaTheme="minorHAnsi" w:hAnsi="Times New Roman"/>
          <w:noProof w:val="0"/>
          <w:sz w:val="24"/>
          <w:szCs w:val="24"/>
        </w:rPr>
        <w:t>predložila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je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da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Odbor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, </w:t>
      </w:r>
      <w:r>
        <w:rPr>
          <w:rFonts w:ascii="Times New Roman" w:eastAsiaTheme="minorHAnsi" w:hAnsi="Times New Roman"/>
          <w:noProof w:val="0"/>
          <w:sz w:val="24"/>
          <w:szCs w:val="24"/>
        </w:rPr>
        <w:t>u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skladu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sa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članom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10. </w:t>
      </w:r>
      <w:r>
        <w:rPr>
          <w:rFonts w:ascii="Times New Roman" w:eastAsiaTheme="minorHAnsi" w:hAnsi="Times New Roman"/>
          <w:noProof w:val="0"/>
          <w:sz w:val="24"/>
          <w:szCs w:val="24"/>
        </w:rPr>
        <w:t>stav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6. </w:t>
      </w:r>
      <w:r>
        <w:rPr>
          <w:rFonts w:ascii="Times New Roman" w:eastAsiaTheme="minorHAnsi" w:hAnsi="Times New Roman"/>
          <w:noProof w:val="0"/>
          <w:sz w:val="24"/>
          <w:szCs w:val="24"/>
        </w:rPr>
        <w:t>Zakona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o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elektronskim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medijima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, </w:t>
      </w:r>
      <w:r>
        <w:rPr>
          <w:rFonts w:ascii="Times New Roman" w:eastAsiaTheme="minorHAnsi" w:hAnsi="Times New Roman"/>
          <w:noProof w:val="0"/>
          <w:sz w:val="24"/>
          <w:szCs w:val="24"/>
        </w:rPr>
        <w:t>produži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rok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za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dostavu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dokaza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o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ispunjenosti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uslova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za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navedenog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kandidata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. </w:t>
      </w:r>
    </w:p>
    <w:p w:rsidR="00F81EEE" w:rsidRPr="0021586D" w:rsidRDefault="006E197B" w:rsidP="00C44722">
      <w:pPr>
        <w:spacing w:after="120"/>
        <w:ind w:right="-4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Nije</w:t>
      </w:r>
      <w:r w:rsidR="00750CEB" w:rsidRPr="002158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bilo</w:t>
      </w:r>
      <w:r w:rsidR="00750CEB" w:rsidRPr="002158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diskusije</w:t>
      </w:r>
      <w:r w:rsidR="00750CEB" w:rsidRPr="0021586D">
        <w:rPr>
          <w:rFonts w:ascii="Times New Roman" w:hAnsi="Times New Roman"/>
          <w:sz w:val="24"/>
          <w:szCs w:val="24"/>
        </w:rPr>
        <w:t>.</w:t>
      </w:r>
    </w:p>
    <w:p w:rsidR="00CD4BCE" w:rsidRPr="0021586D" w:rsidRDefault="006E197B" w:rsidP="00F93675">
      <w:pPr>
        <w:spacing w:after="24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 w:eastAsia="sr-Cyrl-CS"/>
        </w:rPr>
      </w:pPr>
      <w:r>
        <w:rPr>
          <w:rFonts w:ascii="Times New Roman" w:hAnsi="Times New Roman"/>
          <w:sz w:val="24"/>
          <w:szCs w:val="24"/>
        </w:rPr>
        <w:t>Odbor</w:t>
      </w:r>
      <w:r w:rsidR="00750CEB" w:rsidRPr="002158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750CEB" w:rsidRPr="0021586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jednoglasno</w:t>
      </w:r>
      <w:r w:rsidR="00750CEB" w:rsidRPr="0021586D">
        <w:rPr>
          <w:rFonts w:ascii="Times New Roman" w:hAnsi="Times New Roman"/>
          <w:sz w:val="24"/>
          <w:szCs w:val="24"/>
        </w:rPr>
        <w:t xml:space="preserve"> (13 </w:t>
      </w:r>
      <w:r>
        <w:rPr>
          <w:rFonts w:ascii="Times New Roman" w:hAnsi="Times New Roman"/>
          <w:sz w:val="24"/>
          <w:szCs w:val="24"/>
        </w:rPr>
        <w:t>za</w:t>
      </w:r>
      <w:r w:rsidR="00750CEB" w:rsidRPr="0021586D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prihvatio</w:t>
      </w:r>
      <w:r w:rsidR="00750CEB" w:rsidRPr="002158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određivanje</w:t>
      </w:r>
      <w:r w:rsidR="00750CEB" w:rsidRPr="0021586D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dodatnog</w:t>
      </w:r>
      <w:r w:rsidR="00750CEB" w:rsidRPr="0021586D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roka</w:t>
      </w:r>
      <w:r w:rsidR="00750CEB" w:rsidRPr="0021586D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za</w:t>
      </w:r>
      <w:r w:rsidR="00750CEB" w:rsidRPr="0021586D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uređivanje</w:t>
      </w:r>
      <w:r w:rsidR="00750CEB" w:rsidRPr="0021586D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podnetog</w:t>
      </w:r>
      <w:r w:rsidR="00750CEB" w:rsidRPr="0021586D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predloga</w:t>
      </w:r>
      <w:r w:rsidR="00750CEB" w:rsidRPr="0021586D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kandidata</w:t>
      </w:r>
      <w:r w:rsidR="00750CEB" w:rsidRPr="0021586D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za</w:t>
      </w:r>
      <w:r w:rsidR="00750CEB" w:rsidRPr="0021586D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izbor</w:t>
      </w:r>
      <w:r w:rsidR="00750CEB" w:rsidRPr="0021586D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člana</w:t>
      </w:r>
      <w:r w:rsidR="00750CEB" w:rsidRPr="0021586D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Saveta</w:t>
      </w:r>
      <w:r w:rsidR="00750CEB" w:rsidRPr="0021586D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Regulatornog</w:t>
      </w:r>
      <w:r w:rsidR="00750CEB" w:rsidRPr="0021586D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tela</w:t>
      </w:r>
      <w:r w:rsidR="00750CEB" w:rsidRPr="0021586D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za</w:t>
      </w:r>
      <w:r w:rsidR="00750CEB" w:rsidRPr="0021586D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elektronske</w:t>
      </w:r>
      <w:r w:rsidR="00750CEB" w:rsidRPr="0021586D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medije</w:t>
      </w:r>
      <w:r w:rsidR="00750CEB" w:rsidRPr="0021586D">
        <w:rPr>
          <w:rFonts w:ascii="Times New Roman" w:hAnsi="Times New Roman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 w:eastAsia="sr-Cyrl-CS"/>
        </w:rPr>
        <w:t>koj</w:t>
      </w:r>
      <w:r>
        <w:rPr>
          <w:rFonts w:ascii="Times New Roman" w:hAnsi="Times New Roman"/>
          <w:sz w:val="24"/>
          <w:szCs w:val="24"/>
          <w:lang w:eastAsia="sr-Cyrl-CS"/>
        </w:rPr>
        <w:t>i</w:t>
      </w:r>
      <w:r w:rsidR="00750CEB" w:rsidRPr="0021586D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su</w:t>
      </w:r>
      <w:r w:rsidR="00750CEB" w:rsidRPr="0021586D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predložila</w:t>
      </w:r>
      <w:r w:rsidR="00750CEB" w:rsidRPr="0021586D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udruženja</w:t>
      </w:r>
      <w:r w:rsidR="00750CEB" w:rsidRPr="0021586D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čiji</w:t>
      </w:r>
      <w:r w:rsidR="00750CEB" w:rsidRPr="0021586D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su</w:t>
      </w:r>
      <w:r w:rsidR="00750CEB" w:rsidRPr="0021586D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ciljevi</w:t>
      </w:r>
      <w:r w:rsidR="00750CEB" w:rsidRPr="0021586D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ostvarivanje</w:t>
      </w:r>
      <w:r w:rsidR="00750CEB" w:rsidRPr="0021586D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slobode</w:t>
      </w:r>
      <w:r w:rsidR="00750CEB" w:rsidRPr="0021586D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izražavanja</w:t>
      </w:r>
      <w:r w:rsidR="00750CEB" w:rsidRPr="0021586D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i</w:t>
      </w:r>
      <w:r w:rsidR="00750CEB" w:rsidRPr="0021586D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zaštita</w:t>
      </w:r>
      <w:r w:rsidR="00750CEB" w:rsidRPr="0021586D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dece</w:t>
      </w:r>
      <w:r w:rsidR="00750CEB" w:rsidRPr="0021586D">
        <w:rPr>
          <w:rFonts w:ascii="Times New Roman" w:hAnsi="Times New Roman"/>
          <w:sz w:val="24"/>
          <w:szCs w:val="24"/>
          <w:lang w:val="sr-Cyrl-CS" w:eastAsia="sr-Cyrl-CS"/>
        </w:rPr>
        <w:t>.</w:t>
      </w:r>
    </w:p>
    <w:p w:rsidR="00CD4BCE" w:rsidRPr="0021586D" w:rsidRDefault="006E197B" w:rsidP="00F93675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 w:eastAsia="sr-Cyrl-CS"/>
        </w:rPr>
      </w:pPr>
      <w:r>
        <w:rPr>
          <w:rFonts w:ascii="Times New Roman" w:hAnsi="Times New Roman"/>
          <w:sz w:val="24"/>
          <w:szCs w:val="24"/>
          <w:u w:val="single"/>
        </w:rPr>
        <w:t>DRUGA</w:t>
      </w:r>
      <w:r w:rsidR="00750CEB" w:rsidRPr="0021586D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TAČKA</w:t>
      </w:r>
      <w:r w:rsidR="00750CEB" w:rsidRPr="0021586D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DNEVNOG</w:t>
      </w:r>
      <w:r w:rsidR="00750CEB" w:rsidRPr="0021586D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REDA</w:t>
      </w:r>
      <w:r w:rsidR="00750CEB" w:rsidRPr="0021586D">
        <w:rPr>
          <w:rFonts w:ascii="Times New Roman" w:hAnsi="Times New Roman"/>
          <w:sz w:val="24"/>
          <w:szCs w:val="24"/>
          <w:u w:val="single"/>
        </w:rPr>
        <w:t>:</w:t>
      </w:r>
      <w:r w:rsidR="00750CEB" w:rsidRPr="0021586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Utvrđivanje</w:t>
      </w:r>
      <w:r w:rsidR="00750CEB" w:rsidRPr="0021586D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liste</w:t>
      </w:r>
      <w:r w:rsidR="00750CEB" w:rsidRPr="0021586D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kandidata</w:t>
      </w:r>
      <w:r w:rsidR="00750CEB" w:rsidRPr="0021586D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i</w:t>
      </w:r>
      <w:r w:rsidR="00750CEB" w:rsidRPr="0021586D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liste</w:t>
      </w:r>
      <w:r w:rsidR="00750CEB" w:rsidRPr="0021586D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organizacija</w:t>
      </w:r>
      <w:r w:rsidR="00750CEB" w:rsidRPr="0021586D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za</w:t>
      </w:r>
      <w:r w:rsidR="00750CEB" w:rsidRPr="0021586D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člana</w:t>
      </w:r>
      <w:r w:rsidR="00750CEB" w:rsidRPr="0021586D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Saveta</w:t>
      </w:r>
      <w:r w:rsidR="00750CEB" w:rsidRPr="0021586D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Regulatornog</w:t>
      </w:r>
      <w:r w:rsidR="00750CEB" w:rsidRPr="0021586D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tela</w:t>
      </w:r>
      <w:r w:rsidR="00750CEB" w:rsidRPr="0021586D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za</w:t>
      </w:r>
      <w:r w:rsidR="00750CEB" w:rsidRPr="0021586D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elektronske</w:t>
      </w:r>
      <w:r w:rsidR="00750CEB" w:rsidRPr="0021586D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medije</w:t>
      </w:r>
      <w:r w:rsidR="00750CEB" w:rsidRPr="0021586D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koj</w:t>
      </w:r>
      <w:r w:rsidR="00750CEB" w:rsidRPr="0021586D">
        <w:rPr>
          <w:rFonts w:ascii="Times New Roman" w:hAnsi="Times New Roman"/>
          <w:sz w:val="24"/>
          <w:szCs w:val="24"/>
          <w:lang w:val="sr-Cyrl-CS" w:eastAsia="sr-Cyrl-CS"/>
        </w:rPr>
        <w:t xml:space="preserve">e </w:t>
      </w:r>
      <w:r>
        <w:rPr>
          <w:rFonts w:ascii="Times New Roman" w:hAnsi="Times New Roman"/>
          <w:sz w:val="24"/>
          <w:szCs w:val="24"/>
          <w:lang w:val="sr-Cyrl-CS" w:eastAsia="sr-Cyrl-CS"/>
        </w:rPr>
        <w:t>su</w:t>
      </w:r>
      <w:r w:rsidR="00750CEB" w:rsidRPr="0021586D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predložila</w:t>
      </w:r>
      <w:r w:rsidR="00750CEB" w:rsidRPr="0021586D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udruženja</w:t>
      </w:r>
      <w:r w:rsidR="00750CEB" w:rsidRPr="0021586D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čiji</w:t>
      </w:r>
      <w:r w:rsidR="00750CEB" w:rsidRPr="0021586D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su</w:t>
      </w:r>
      <w:r w:rsidR="00750CEB" w:rsidRPr="0021586D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ciljevi</w:t>
      </w:r>
      <w:r w:rsidR="00750CEB" w:rsidRPr="0021586D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ostvarivanje</w:t>
      </w:r>
      <w:r w:rsidR="00750CEB" w:rsidRPr="0021586D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slobode</w:t>
      </w:r>
      <w:r w:rsidR="00750CEB" w:rsidRPr="0021586D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izražavanja</w:t>
      </w:r>
      <w:r w:rsidR="00750CEB" w:rsidRPr="0021586D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i</w:t>
      </w:r>
      <w:r w:rsidR="00750CEB" w:rsidRPr="0021586D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zaštita</w:t>
      </w:r>
      <w:r w:rsidR="00750CEB" w:rsidRPr="0021586D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dece</w:t>
      </w:r>
    </w:p>
    <w:p w:rsidR="004B6CCC" w:rsidRPr="0021586D" w:rsidRDefault="006E197B" w:rsidP="00F93675">
      <w:pPr>
        <w:pStyle w:val="NoSpacing"/>
        <w:spacing w:after="12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</w:t>
      </w:r>
      <w:r w:rsidR="00750CEB" w:rsidRPr="0021586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obzirom</w:t>
      </w:r>
      <w:r w:rsidR="00750CEB" w:rsidRPr="0021586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da</w:t>
      </w:r>
      <w:r w:rsidR="00750CEB" w:rsidRPr="0021586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je</w:t>
      </w:r>
      <w:r w:rsidR="00750CEB" w:rsidRPr="0021586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utvrđen</w:t>
      </w:r>
      <w:r w:rsidR="00750CEB" w:rsidRPr="0021586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dodatni</w:t>
      </w:r>
      <w:r w:rsidR="00750CEB" w:rsidRPr="0021586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rok</w:t>
      </w:r>
      <w:r w:rsidR="00750CEB" w:rsidRPr="0021586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da</w:t>
      </w:r>
      <w:r w:rsidR="00750CEB" w:rsidRPr="0021586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udruženja</w:t>
      </w:r>
      <w:r w:rsidR="00750CEB" w:rsidRPr="0021586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urede</w:t>
      </w:r>
      <w:r w:rsidR="00750CEB" w:rsidRPr="0021586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svoj</w:t>
      </w:r>
      <w:r w:rsidR="00750CEB" w:rsidRPr="0021586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predlog</w:t>
      </w:r>
      <w:r w:rsidR="00750CEB" w:rsidRPr="0021586D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odnosno</w:t>
      </w:r>
      <w:r w:rsidR="00750CEB" w:rsidRPr="0021586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dostave</w:t>
      </w:r>
      <w:r w:rsidR="00750CEB" w:rsidRPr="0021586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dokaz</w:t>
      </w:r>
      <w:r w:rsidR="00750CEB" w:rsidRPr="0021586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o</w:t>
      </w:r>
      <w:r w:rsidR="00750CEB" w:rsidRPr="0021586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ispunjenosti</w:t>
      </w:r>
      <w:r w:rsidR="00750CEB" w:rsidRPr="0021586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uslova</w:t>
      </w:r>
      <w:r w:rsidR="00750CEB" w:rsidRPr="0021586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</w:t>
      </w:r>
      <w:r w:rsidR="00750CEB" w:rsidRPr="0021586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kandidata</w:t>
      </w:r>
      <w:r w:rsidR="00750CEB" w:rsidRPr="0021586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Zorana</w:t>
      </w:r>
      <w:r w:rsidR="00750CEB" w:rsidRPr="0021586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Mirosavljevića</w:t>
      </w:r>
      <w:r w:rsidR="00750CEB" w:rsidRPr="0021586D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predsednik</w:t>
      </w:r>
      <w:r w:rsidR="00750CEB" w:rsidRPr="0021586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Odbora</w:t>
      </w:r>
      <w:r w:rsidR="00750CEB" w:rsidRPr="0021586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je</w:t>
      </w:r>
      <w:r w:rsidR="00750CEB" w:rsidRPr="0021586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obavestila</w:t>
      </w:r>
      <w:r w:rsidR="00750CEB" w:rsidRPr="0021586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članove</w:t>
      </w:r>
      <w:r w:rsidR="00750CEB" w:rsidRPr="0021586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Odbora</w:t>
      </w:r>
      <w:r w:rsidR="00750CEB" w:rsidRPr="0021586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da</w:t>
      </w:r>
      <w:r w:rsidR="00750CEB" w:rsidRPr="0021586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je</w:t>
      </w:r>
      <w:r w:rsidR="00750CEB" w:rsidRPr="0021586D">
        <w:rPr>
          <w:rFonts w:ascii="Times New Roman" w:eastAsiaTheme="minorEastAsia" w:hAnsi="Times New Roman" w:cs="Times New Roman"/>
          <w:sz w:val="24"/>
          <w:szCs w:val="24"/>
        </w:rPr>
        <w:t xml:space="preserve"> 16. </w:t>
      </w:r>
      <w:r>
        <w:rPr>
          <w:rFonts w:ascii="Times New Roman" w:eastAsiaTheme="minorEastAsia" w:hAnsi="Times New Roman" w:cs="Times New Roman"/>
          <w:sz w:val="24"/>
          <w:szCs w:val="24"/>
        </w:rPr>
        <w:t>novembra</w:t>
      </w:r>
      <w:r w:rsidR="00750CEB" w:rsidRPr="0021586D">
        <w:rPr>
          <w:rFonts w:ascii="Times New Roman" w:eastAsiaTheme="minorEastAsia" w:hAnsi="Times New Roman" w:cs="Times New Roman"/>
          <w:sz w:val="24"/>
          <w:szCs w:val="24"/>
        </w:rPr>
        <w:t xml:space="preserve"> 2021. </w:t>
      </w:r>
      <w:r>
        <w:rPr>
          <w:rFonts w:ascii="Times New Roman" w:eastAsiaTheme="minorEastAsia" w:hAnsi="Times New Roman" w:cs="Times New Roman"/>
          <w:sz w:val="24"/>
          <w:szCs w:val="24"/>
        </w:rPr>
        <w:t>godine</w:t>
      </w:r>
      <w:r w:rsidR="00750CEB" w:rsidRPr="0021586D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Savez</w:t>
      </w:r>
      <w:r w:rsidR="00750CEB" w:rsidRPr="0021586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paraplegičara</w:t>
      </w:r>
      <w:r w:rsidR="00750CEB" w:rsidRPr="0021586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="00750CEB" w:rsidRPr="0021586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kvadriplegičara</w:t>
      </w:r>
      <w:r w:rsidR="00750CEB" w:rsidRPr="0021586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Srbije</w:t>
      </w:r>
      <w:r w:rsidR="00750CEB">
        <w:rPr>
          <w:rFonts w:ascii="Times New Roman" w:eastAsiaTheme="minorEastAsia" w:hAnsi="Times New Roman" w:cs="Times New Roman"/>
          <w:sz w:val="24"/>
          <w:szCs w:val="24"/>
        </w:rPr>
        <w:t xml:space="preserve">,  </w:t>
      </w:r>
      <w:r>
        <w:rPr>
          <w:rFonts w:ascii="Times New Roman" w:eastAsiaTheme="minorEastAsia" w:hAnsi="Times New Roman" w:cs="Times New Roman"/>
          <w:sz w:val="24"/>
          <w:szCs w:val="24"/>
        </w:rPr>
        <w:t>dostavio</w:t>
      </w:r>
      <w:r w:rsidR="00750CE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uverenje</w:t>
      </w:r>
      <w:r w:rsidR="00750CE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da</w:t>
      </w:r>
      <w:r w:rsidR="00750CE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kandidat</w:t>
      </w:r>
      <w:r w:rsidR="00750CE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nije</w:t>
      </w:r>
      <w:r w:rsidR="00750CEB" w:rsidRPr="0021586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osuđivan</w:t>
      </w:r>
      <w:r w:rsidR="00750CEB" w:rsidRPr="0021586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</w:t>
      </w:r>
      <w:r w:rsidR="00750CEB" w:rsidRPr="0021586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kaznu</w:t>
      </w:r>
      <w:r w:rsidR="00750CEB" w:rsidRPr="0021586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zatvora</w:t>
      </w:r>
      <w:r w:rsidR="00750CEB" w:rsidRPr="0021586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od</w:t>
      </w:r>
      <w:r w:rsidR="00750CEB" w:rsidRPr="0021586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najmanje</w:t>
      </w:r>
      <w:r w:rsidR="00750CEB" w:rsidRPr="0021586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šest</w:t>
      </w:r>
      <w:r w:rsidR="00750CEB" w:rsidRPr="0021586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meseci</w:t>
      </w:r>
      <w:r w:rsidR="00750CEB" w:rsidRPr="0021586D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na</w:t>
      </w:r>
      <w:r w:rsidR="00750CEB" w:rsidRPr="0021586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osnovu</w:t>
      </w:r>
      <w:r w:rsidR="00750CEB" w:rsidRPr="0021586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čega</w:t>
      </w:r>
      <w:r w:rsidR="00750CEB" w:rsidRPr="0021586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je</w:t>
      </w:r>
      <w:r w:rsidR="00750CEB" w:rsidRPr="0021586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zaključila</w:t>
      </w:r>
      <w:r w:rsidR="00750CEB" w:rsidRPr="0021586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da</w:t>
      </w:r>
      <w:r w:rsidR="00750CEB" w:rsidRPr="0021586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je</w:t>
      </w:r>
      <w:r w:rsidR="00750CEB" w:rsidRPr="0021586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ispunjen</w:t>
      </w:r>
      <w:r w:rsidR="00750CEB" w:rsidRPr="0021586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uslov</w:t>
      </w:r>
      <w:r w:rsidR="00750CEB" w:rsidRPr="0021586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iz</w:t>
      </w:r>
      <w:r w:rsidR="00750CEB" w:rsidRPr="0021586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člana</w:t>
      </w:r>
      <w:r w:rsidR="00750CEB" w:rsidRPr="0021586D">
        <w:rPr>
          <w:rFonts w:ascii="Times New Roman" w:eastAsiaTheme="minorEastAsia" w:hAnsi="Times New Roman" w:cs="Times New Roman"/>
          <w:sz w:val="24"/>
          <w:szCs w:val="24"/>
        </w:rPr>
        <w:t xml:space="preserve"> 10. </w:t>
      </w:r>
      <w:r>
        <w:rPr>
          <w:rFonts w:ascii="Times New Roman" w:eastAsiaTheme="minorEastAsia" w:hAnsi="Times New Roman" w:cs="Times New Roman"/>
          <w:sz w:val="24"/>
          <w:szCs w:val="24"/>
        </w:rPr>
        <w:t>stav</w:t>
      </w:r>
      <w:r w:rsidR="00750CEB" w:rsidRPr="0021586D">
        <w:rPr>
          <w:rFonts w:ascii="Times New Roman" w:eastAsiaTheme="minorEastAsia" w:hAnsi="Times New Roman" w:cs="Times New Roman"/>
          <w:sz w:val="24"/>
          <w:szCs w:val="24"/>
        </w:rPr>
        <w:t xml:space="preserve"> 6. </w:t>
      </w:r>
      <w:r>
        <w:rPr>
          <w:rFonts w:ascii="Times New Roman" w:eastAsiaTheme="minorEastAsia" w:hAnsi="Times New Roman" w:cs="Times New Roman"/>
          <w:sz w:val="24"/>
          <w:szCs w:val="24"/>
        </w:rPr>
        <w:t>Zakona</w:t>
      </w:r>
      <w:r w:rsidR="00750CEB" w:rsidRPr="0021586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o</w:t>
      </w:r>
      <w:r w:rsidR="00750CEB" w:rsidRPr="0021586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elektronskim</w:t>
      </w:r>
      <w:r w:rsidR="00750CEB" w:rsidRPr="0021586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medijima</w:t>
      </w:r>
      <w:r w:rsidR="00750CEB" w:rsidRPr="0021586D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F95D0E" w:rsidRPr="0021586D" w:rsidRDefault="00750CEB" w:rsidP="00C44722">
      <w:pPr>
        <w:spacing w:after="120"/>
        <w:ind w:right="-12"/>
        <w:jc w:val="both"/>
        <w:rPr>
          <w:rFonts w:ascii="Times New Roman" w:hAnsi="Times New Roman"/>
          <w:sz w:val="24"/>
          <w:szCs w:val="24"/>
        </w:rPr>
      </w:pPr>
      <w:r w:rsidRPr="0021586D">
        <w:rPr>
          <w:rFonts w:ascii="Times New Roman" w:hAnsi="Times New Roman"/>
          <w:sz w:val="24"/>
          <w:szCs w:val="24"/>
        </w:rPr>
        <w:tab/>
      </w:r>
      <w:r w:rsidR="006E197B">
        <w:rPr>
          <w:rFonts w:ascii="Times New Roman" w:hAnsi="Times New Roman"/>
          <w:sz w:val="24"/>
          <w:szCs w:val="24"/>
        </w:rPr>
        <w:t>Nije</w:t>
      </w:r>
      <w:r w:rsidRPr="0021586D">
        <w:rPr>
          <w:rFonts w:ascii="Times New Roman" w:hAnsi="Times New Roman"/>
          <w:sz w:val="24"/>
          <w:szCs w:val="24"/>
        </w:rPr>
        <w:t xml:space="preserve"> </w:t>
      </w:r>
      <w:r w:rsidR="006E197B">
        <w:rPr>
          <w:rFonts w:ascii="Times New Roman" w:hAnsi="Times New Roman"/>
          <w:sz w:val="24"/>
          <w:szCs w:val="24"/>
        </w:rPr>
        <w:t>bilo</w:t>
      </w:r>
      <w:r w:rsidRPr="0021586D">
        <w:rPr>
          <w:rFonts w:ascii="Times New Roman" w:hAnsi="Times New Roman"/>
          <w:sz w:val="24"/>
          <w:szCs w:val="24"/>
        </w:rPr>
        <w:t xml:space="preserve"> </w:t>
      </w:r>
      <w:r w:rsidR="006E197B">
        <w:rPr>
          <w:rFonts w:ascii="Times New Roman" w:hAnsi="Times New Roman"/>
          <w:sz w:val="24"/>
          <w:szCs w:val="24"/>
        </w:rPr>
        <w:t>diskusije</w:t>
      </w:r>
      <w:r w:rsidRPr="0021586D">
        <w:rPr>
          <w:rFonts w:ascii="Times New Roman" w:hAnsi="Times New Roman"/>
          <w:sz w:val="24"/>
          <w:szCs w:val="24"/>
        </w:rPr>
        <w:t xml:space="preserve">. </w:t>
      </w:r>
    </w:p>
    <w:p w:rsidR="009F40D9" w:rsidRPr="0021586D" w:rsidRDefault="006E197B" w:rsidP="00F93675">
      <w:pPr>
        <w:spacing w:after="120"/>
        <w:ind w:right="-12" w:firstLine="709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>
        <w:rPr>
          <w:rFonts w:ascii="Times New Roman" w:eastAsiaTheme="minorHAnsi" w:hAnsi="Times New Roman"/>
          <w:noProof w:val="0"/>
          <w:sz w:val="24"/>
          <w:szCs w:val="24"/>
        </w:rPr>
        <w:t>Predložila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je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da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Odbor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, </w:t>
      </w:r>
      <w:r>
        <w:rPr>
          <w:rFonts w:ascii="Times New Roman" w:eastAsiaTheme="minorHAnsi" w:hAnsi="Times New Roman"/>
          <w:noProof w:val="0"/>
          <w:sz w:val="24"/>
          <w:szCs w:val="24"/>
        </w:rPr>
        <w:t>u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skladu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sa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članom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10. </w:t>
      </w:r>
      <w:r>
        <w:rPr>
          <w:rFonts w:ascii="Times New Roman" w:eastAsiaTheme="minorHAnsi" w:hAnsi="Times New Roman"/>
          <w:noProof w:val="0"/>
          <w:sz w:val="24"/>
          <w:szCs w:val="24"/>
        </w:rPr>
        <w:t>Zakona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o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elektronskim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medijima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, </w:t>
      </w:r>
      <w:r>
        <w:rPr>
          <w:rFonts w:ascii="Times New Roman" w:eastAsiaTheme="minorHAnsi" w:hAnsi="Times New Roman"/>
          <w:noProof w:val="0"/>
          <w:sz w:val="24"/>
          <w:szCs w:val="24"/>
        </w:rPr>
        <w:t>utvrdi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listu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kandidata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za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člana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Saveta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Regulatornog</w:t>
      </w:r>
      <w:r w:rsidR="00750CEB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tela</w:t>
      </w:r>
      <w:r w:rsidR="00750CEB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za</w:t>
      </w:r>
      <w:r w:rsidR="00750CEB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elektronske</w:t>
      </w:r>
      <w:r w:rsidR="00750CEB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medije</w:t>
      </w:r>
      <w:r w:rsidR="00750CEB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koja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se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bira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na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predlog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udruženja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CS" w:eastAsia="sr-Cyrl-CS"/>
        </w:rPr>
        <w:t>čiji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CS" w:eastAsia="sr-Cyrl-CS"/>
        </w:rPr>
        <w:t>su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CS" w:eastAsia="sr-Cyrl-CS"/>
        </w:rPr>
        <w:t>ciljevi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CS" w:eastAsia="sr-Cyrl-CS"/>
        </w:rPr>
        <w:t>ostvarivanje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CS" w:eastAsia="sr-Cyrl-CS"/>
        </w:rPr>
        <w:t>slobode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CS" w:eastAsia="sr-Cyrl-CS"/>
        </w:rPr>
        <w:t>izražavanja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CS" w:eastAsia="sr-Cyrl-CS"/>
        </w:rPr>
        <w:t>i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CS" w:eastAsia="sr-Cyrl-CS"/>
        </w:rPr>
        <w:t>zaštita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CS" w:eastAsia="sr-Cyrl-CS"/>
        </w:rPr>
        <w:t>dece</w:t>
      </w:r>
      <w:r w:rsidR="00750CEB" w:rsidRPr="0021586D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>a</w:t>
      </w:r>
      <w:r w:rsidR="00750CEB" w:rsidRPr="0021586D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na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kojoj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će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se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nalaziti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: </w:t>
      </w:r>
    </w:p>
    <w:p w:rsidR="009F40D9" w:rsidRPr="0021586D" w:rsidRDefault="006E197B" w:rsidP="00F93675">
      <w:pPr>
        <w:pStyle w:val="ListParagraph"/>
        <w:numPr>
          <w:ilvl w:val="0"/>
          <w:numId w:val="4"/>
        </w:numPr>
        <w:spacing w:after="120"/>
        <w:ind w:right="-1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Radoje</w:t>
      </w:r>
      <w:r w:rsidR="00750CEB" w:rsidRPr="0021586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Kujović</w:t>
      </w:r>
      <w:r w:rsidR="00750CEB" w:rsidRPr="0021586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</w:t>
      </w:r>
    </w:p>
    <w:p w:rsidR="009F40D9" w:rsidRPr="0021586D" w:rsidRDefault="006E197B" w:rsidP="00934983">
      <w:pPr>
        <w:pStyle w:val="ListParagraph"/>
        <w:numPr>
          <w:ilvl w:val="0"/>
          <w:numId w:val="4"/>
        </w:numPr>
        <w:spacing w:after="120"/>
        <w:ind w:right="-1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Zoran</w:t>
      </w:r>
      <w:r w:rsidR="00750CEB" w:rsidRPr="0021586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Mirosavljević</w:t>
      </w:r>
      <w:r w:rsidR="00750CEB" w:rsidRPr="0021586D">
        <w:rPr>
          <w:rFonts w:ascii="Times New Roman" w:hAnsi="Times New Roman"/>
          <w:b/>
          <w:sz w:val="24"/>
          <w:szCs w:val="24"/>
        </w:rPr>
        <w:t>.</w:t>
      </w:r>
    </w:p>
    <w:p w:rsidR="00395215" w:rsidRPr="0021586D" w:rsidRDefault="006E197B" w:rsidP="00C44722">
      <w:pPr>
        <w:spacing w:after="120"/>
        <w:ind w:right="-12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</w:t>
      </w:r>
      <w:r w:rsidR="00750CEB" w:rsidRPr="002158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750CEB" w:rsidRPr="0021586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jednoglasno</w:t>
      </w:r>
      <w:r w:rsidR="00750CEB" w:rsidRPr="0021586D">
        <w:rPr>
          <w:rFonts w:ascii="Times New Roman" w:hAnsi="Times New Roman"/>
          <w:sz w:val="24"/>
          <w:szCs w:val="24"/>
        </w:rPr>
        <w:t xml:space="preserve"> (14 </w:t>
      </w:r>
      <w:r>
        <w:rPr>
          <w:rFonts w:ascii="Times New Roman" w:hAnsi="Times New Roman"/>
          <w:sz w:val="24"/>
          <w:szCs w:val="24"/>
        </w:rPr>
        <w:t>za</w:t>
      </w:r>
      <w:r w:rsidR="00750CEB" w:rsidRPr="0021586D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utvrdio</w:t>
      </w:r>
      <w:r w:rsidR="00750CEB" w:rsidRPr="002158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Listu</w:t>
      </w:r>
      <w:r w:rsidR="00750CEB" w:rsidRPr="002158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kandidata</w:t>
      </w:r>
      <w:r w:rsidR="00750CEB" w:rsidRPr="002158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750CEB" w:rsidRPr="002158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člana</w:t>
      </w:r>
      <w:r w:rsidR="00750CEB" w:rsidRPr="002158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Saveta</w:t>
      </w:r>
      <w:r w:rsidR="00750CEB" w:rsidRPr="002158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Regulatora</w:t>
      </w:r>
      <w:r w:rsidR="00750CEB" w:rsidRPr="0021586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koji</w:t>
      </w:r>
      <w:r w:rsidR="00750CEB" w:rsidRPr="002158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750CEB" w:rsidRPr="002158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bira</w:t>
      </w:r>
      <w:r w:rsidR="00750CEB" w:rsidRPr="002158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750CEB" w:rsidRPr="002158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predlog</w:t>
      </w:r>
      <w:r w:rsidR="00750CEB" w:rsidRPr="002158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udruženja</w:t>
      </w:r>
      <w:r w:rsidR="00750CEB" w:rsidRPr="002158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čiji</w:t>
      </w:r>
      <w:r w:rsidR="00750CEB" w:rsidRPr="0021586D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su</w:t>
      </w:r>
      <w:r w:rsidR="00750CEB" w:rsidRPr="0021586D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ciljevi</w:t>
      </w:r>
      <w:r w:rsidR="00750CEB" w:rsidRPr="0021586D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ostvarivanje</w:t>
      </w:r>
      <w:r w:rsidR="00750CEB" w:rsidRPr="0021586D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slobode</w:t>
      </w:r>
      <w:r w:rsidR="00750CEB" w:rsidRPr="0021586D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izražavanja</w:t>
      </w:r>
      <w:r w:rsidR="00750CEB" w:rsidRPr="0021586D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i</w:t>
      </w:r>
      <w:r w:rsidR="00750CEB" w:rsidRPr="0021586D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zaštita</w:t>
      </w:r>
      <w:r w:rsidR="00750CEB" w:rsidRPr="0021586D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dece</w:t>
      </w:r>
      <w:r w:rsidR="00750CEB" w:rsidRPr="0021586D">
        <w:rPr>
          <w:rFonts w:ascii="Times New Roman" w:hAnsi="Times New Roman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 w:eastAsia="sr-Cyrl-CS"/>
        </w:rPr>
        <w:t>u</w:t>
      </w:r>
      <w:r w:rsidR="00750CEB" w:rsidRPr="0021586D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predloženom</w:t>
      </w:r>
      <w:r w:rsidR="00750CEB" w:rsidRPr="0021586D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tekstu</w:t>
      </w:r>
      <w:r w:rsidR="00750CEB" w:rsidRPr="0021586D">
        <w:rPr>
          <w:rFonts w:ascii="Times New Roman" w:hAnsi="Times New Roman"/>
          <w:b/>
          <w:sz w:val="24"/>
          <w:szCs w:val="24"/>
        </w:rPr>
        <w:t xml:space="preserve">. </w:t>
      </w:r>
    </w:p>
    <w:p w:rsidR="000A6E25" w:rsidRPr="0021586D" w:rsidRDefault="00625F77" w:rsidP="00C44722">
      <w:pPr>
        <w:spacing w:after="120"/>
        <w:ind w:right="-12" w:firstLine="720"/>
        <w:jc w:val="both"/>
        <w:rPr>
          <w:rFonts w:ascii="Times New Roman" w:hAnsi="Times New Roman"/>
          <w:sz w:val="24"/>
          <w:szCs w:val="24"/>
        </w:rPr>
      </w:pPr>
    </w:p>
    <w:p w:rsidR="000A6E25" w:rsidRPr="0021586D" w:rsidRDefault="006E197B" w:rsidP="000A6E25">
      <w:pPr>
        <w:spacing w:after="120"/>
        <w:ind w:right="-12" w:firstLine="709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>
        <w:rPr>
          <w:rFonts w:ascii="Times New Roman" w:eastAsiaTheme="minorHAnsi" w:hAnsi="Times New Roman"/>
          <w:noProof w:val="0"/>
          <w:sz w:val="24"/>
          <w:szCs w:val="24"/>
        </w:rPr>
        <w:t>Predložila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je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da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Odbor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, </w:t>
      </w:r>
      <w:r>
        <w:rPr>
          <w:rFonts w:ascii="Times New Roman" w:eastAsiaTheme="minorHAnsi" w:hAnsi="Times New Roman"/>
          <w:noProof w:val="0"/>
          <w:sz w:val="24"/>
          <w:szCs w:val="24"/>
        </w:rPr>
        <w:t>u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skladu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sa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članom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10. </w:t>
      </w:r>
      <w:r>
        <w:rPr>
          <w:rFonts w:ascii="Times New Roman" w:eastAsiaTheme="minorHAnsi" w:hAnsi="Times New Roman"/>
          <w:noProof w:val="0"/>
          <w:sz w:val="24"/>
          <w:szCs w:val="24"/>
        </w:rPr>
        <w:t>Zakona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o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elektronskim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medijima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, </w:t>
      </w:r>
      <w:r>
        <w:rPr>
          <w:rFonts w:ascii="Times New Roman" w:eastAsiaTheme="minorHAnsi" w:hAnsi="Times New Roman"/>
          <w:noProof w:val="0"/>
          <w:sz w:val="24"/>
          <w:szCs w:val="24"/>
        </w:rPr>
        <w:t>utvrdi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Listu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organizacija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koje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zajedno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čine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jedinstvenog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ovlašćenog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predlagača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- </w:t>
      </w:r>
      <w:r>
        <w:rPr>
          <w:rFonts w:ascii="Times New Roman" w:eastAsiaTheme="minorHAnsi" w:hAnsi="Times New Roman"/>
          <w:noProof w:val="0"/>
          <w:sz w:val="24"/>
          <w:szCs w:val="24"/>
        </w:rPr>
        <w:t>udruženja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CS" w:eastAsia="sr-Cyrl-CS"/>
        </w:rPr>
        <w:t>čiji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CS" w:eastAsia="sr-Cyrl-CS"/>
        </w:rPr>
        <w:t>su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CS" w:eastAsia="sr-Cyrl-CS"/>
        </w:rPr>
        <w:t>ciljevi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CS" w:eastAsia="sr-Cyrl-CS"/>
        </w:rPr>
        <w:t>ostvarivanje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CS" w:eastAsia="sr-Cyrl-CS"/>
        </w:rPr>
        <w:t>slobode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CS" w:eastAsia="sr-Cyrl-CS"/>
        </w:rPr>
        <w:t>izražavanja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CS" w:eastAsia="sr-Cyrl-CS"/>
        </w:rPr>
        <w:t>i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CS" w:eastAsia="sr-Cyrl-CS"/>
        </w:rPr>
        <w:t>zaštita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CS" w:eastAsia="sr-Cyrl-CS"/>
        </w:rPr>
        <w:t>dece</w:t>
      </w:r>
      <w:r w:rsidR="00750CEB" w:rsidRPr="0021586D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>a</w:t>
      </w:r>
      <w:r w:rsidR="00750CEB" w:rsidRPr="0021586D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na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kojoj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će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se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nalaziti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: </w:t>
      </w:r>
    </w:p>
    <w:p w:rsidR="000A6E25" w:rsidRPr="000776BF" w:rsidRDefault="006E197B" w:rsidP="000A6E2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Savez</w:t>
      </w:r>
      <w:r w:rsidR="00750CEB" w:rsidRPr="00077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paraplegičara</w:t>
      </w:r>
      <w:r w:rsidR="00750CEB" w:rsidRPr="00077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50CEB" w:rsidRPr="00077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kvadriplegičara</w:t>
      </w:r>
      <w:r w:rsidR="00750CEB" w:rsidRPr="00077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="00750CEB" w:rsidRPr="000776BF">
        <w:rPr>
          <w:rFonts w:ascii="Times New Roman" w:hAnsi="Times New Roman" w:cs="Times New Roman"/>
          <w:sz w:val="24"/>
          <w:szCs w:val="24"/>
        </w:rPr>
        <w:t>;</w:t>
      </w:r>
    </w:p>
    <w:p w:rsidR="000A6E25" w:rsidRPr="000776BF" w:rsidRDefault="006E197B" w:rsidP="000A6E2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Savez</w:t>
      </w:r>
      <w:r w:rsidR="00750CEB" w:rsidRPr="00077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slepih</w:t>
      </w:r>
      <w:r w:rsidR="00750CEB" w:rsidRPr="00077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="00750CEB" w:rsidRPr="000776BF">
        <w:rPr>
          <w:rFonts w:ascii="Times New Roman" w:hAnsi="Times New Roman" w:cs="Times New Roman"/>
          <w:sz w:val="24"/>
          <w:szCs w:val="24"/>
        </w:rPr>
        <w:t>;</w:t>
      </w:r>
    </w:p>
    <w:p w:rsidR="000A6E25" w:rsidRPr="000776BF" w:rsidRDefault="006E197B" w:rsidP="000A6E2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Savez</w:t>
      </w:r>
      <w:r w:rsidR="00750CEB" w:rsidRPr="00077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udruženja</w:t>
      </w:r>
      <w:r w:rsidR="00750CEB" w:rsidRPr="00077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750CEB" w:rsidRPr="00077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pomoć</w:t>
      </w:r>
      <w:r w:rsidR="00750CEB" w:rsidRPr="00077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mentalno</w:t>
      </w:r>
      <w:r w:rsidR="00750CEB" w:rsidRPr="00077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nedovoljno</w:t>
      </w:r>
      <w:r w:rsidR="00750CEB" w:rsidRPr="00077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razvijenim</w:t>
      </w:r>
      <w:r w:rsidR="00750CEB" w:rsidRPr="00077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osobama</w:t>
      </w:r>
      <w:r w:rsidR="00750CEB" w:rsidRPr="00077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="00750CEB" w:rsidRPr="000776BF">
        <w:rPr>
          <w:rFonts w:ascii="Times New Roman" w:hAnsi="Times New Roman" w:cs="Times New Roman"/>
          <w:sz w:val="24"/>
          <w:szCs w:val="24"/>
        </w:rPr>
        <w:t>;</w:t>
      </w:r>
    </w:p>
    <w:p w:rsidR="000A6E25" w:rsidRPr="000776BF" w:rsidRDefault="006E197B" w:rsidP="000A6E2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Udruženje</w:t>
      </w:r>
      <w:r w:rsidR="00750CEB" w:rsidRPr="00077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750CEB" w:rsidRPr="00077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pomoć</w:t>
      </w:r>
      <w:r w:rsidR="00750CEB" w:rsidRPr="00077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osobama</w:t>
      </w:r>
      <w:r w:rsidR="00750CEB" w:rsidRPr="00077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750CEB" w:rsidRPr="00077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smetnjama</w:t>
      </w:r>
      <w:r w:rsidR="00750CEB" w:rsidRPr="00077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750CEB" w:rsidRPr="00077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razvoju</w:t>
      </w:r>
      <w:r w:rsidR="00750CEB" w:rsidRPr="00077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Stari</w:t>
      </w:r>
      <w:r w:rsidR="00750CEB" w:rsidRPr="00077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grad</w:t>
      </w:r>
      <w:r w:rsidR="00750CEB" w:rsidRPr="000776BF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Živimo</w:t>
      </w:r>
      <w:r w:rsidR="00750CEB" w:rsidRPr="00077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="00750CEB" w:rsidRPr="000776BF">
        <w:rPr>
          <w:rFonts w:ascii="Times New Roman" w:hAnsi="Times New Roman" w:cs="Times New Roman"/>
          <w:sz w:val="24"/>
          <w:szCs w:val="24"/>
        </w:rPr>
        <w:t>“ ;</w:t>
      </w:r>
    </w:p>
    <w:p w:rsidR="000A6E25" w:rsidRPr="000776BF" w:rsidRDefault="006E197B" w:rsidP="000A6E2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Društva</w:t>
      </w:r>
      <w:r w:rsidR="00750CEB" w:rsidRPr="00077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750CEB" w:rsidRPr="00077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pomoć</w:t>
      </w:r>
      <w:r w:rsidR="00750CEB" w:rsidRPr="00077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mentalno</w:t>
      </w:r>
      <w:r w:rsidR="00750CEB" w:rsidRPr="00077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nedovoljno</w:t>
      </w:r>
      <w:r w:rsidR="00750CEB" w:rsidRPr="00077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razvijenim</w:t>
      </w:r>
      <w:r w:rsidR="00750CEB" w:rsidRPr="00077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osobama</w:t>
      </w:r>
      <w:r w:rsidR="00750CEB" w:rsidRPr="00077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opština</w:t>
      </w:r>
      <w:r w:rsidR="00750CEB" w:rsidRPr="00077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Aleksandrovac</w:t>
      </w:r>
      <w:r w:rsidR="00750CEB" w:rsidRPr="000776BF">
        <w:rPr>
          <w:rFonts w:ascii="Times New Roman" w:hAnsi="Times New Roman" w:cs="Times New Roman"/>
          <w:sz w:val="24"/>
          <w:szCs w:val="24"/>
        </w:rPr>
        <w:t>;</w:t>
      </w:r>
    </w:p>
    <w:p w:rsidR="000A6E25" w:rsidRPr="000776BF" w:rsidRDefault="006E197B" w:rsidP="000A6E2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Međuopštinska</w:t>
      </w:r>
      <w:r w:rsidR="00750CEB" w:rsidRPr="00077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organizacija</w:t>
      </w:r>
      <w:r w:rsidR="00750CEB" w:rsidRPr="00077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gluvih</w:t>
      </w:r>
      <w:r w:rsidR="00750CEB" w:rsidRPr="00077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50CEB" w:rsidRPr="00077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nagluvih</w:t>
      </w:r>
      <w:r w:rsidR="00750CEB" w:rsidRPr="00077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Pirot</w:t>
      </w:r>
      <w:r w:rsidR="00750CEB" w:rsidRPr="000776B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A6E25" w:rsidRPr="000776BF" w:rsidRDefault="006E197B" w:rsidP="000A6E2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</w:t>
      </w:r>
      <w:r w:rsidR="00750CEB" w:rsidRPr="00077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organizacija</w:t>
      </w:r>
      <w:r w:rsidR="00750CEB" w:rsidRPr="00077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gluvih</w:t>
      </w:r>
      <w:r w:rsidR="00750CEB" w:rsidRPr="00077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50CEB" w:rsidRPr="00077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nagluvih</w:t>
      </w:r>
      <w:r w:rsidR="00750CEB" w:rsidRPr="00077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Kruševac</w:t>
      </w:r>
      <w:r w:rsidR="00750CEB" w:rsidRPr="000776B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A6E25" w:rsidRPr="000776BF" w:rsidRDefault="006E197B" w:rsidP="000A6E2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Međuopštinske</w:t>
      </w:r>
      <w:r w:rsidR="00750CEB" w:rsidRPr="00077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organizacija</w:t>
      </w:r>
      <w:r w:rsidR="00750CEB" w:rsidRPr="00077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Saveza</w:t>
      </w:r>
      <w:r w:rsidR="00750CEB" w:rsidRPr="00077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slepih</w:t>
      </w:r>
      <w:r w:rsidR="00750CEB" w:rsidRPr="00077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="00750CEB" w:rsidRPr="00077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Požarevac</w:t>
      </w:r>
      <w:r w:rsidR="00750CEB" w:rsidRPr="000776BF">
        <w:rPr>
          <w:rFonts w:ascii="Times New Roman" w:hAnsi="Times New Roman" w:cs="Times New Roman"/>
          <w:sz w:val="24"/>
          <w:szCs w:val="24"/>
        </w:rPr>
        <w:t>;</w:t>
      </w:r>
    </w:p>
    <w:p w:rsidR="000A6E25" w:rsidRPr="000776BF" w:rsidRDefault="006E197B" w:rsidP="000A6E2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Međuopštinska</w:t>
      </w:r>
      <w:r w:rsidR="00750CEB" w:rsidRPr="00077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organizacija</w:t>
      </w:r>
      <w:r w:rsidR="00750CEB" w:rsidRPr="00077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slepih</w:t>
      </w:r>
      <w:r w:rsidR="00750CEB" w:rsidRPr="00077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50CEB" w:rsidRPr="00077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slabovidih</w:t>
      </w:r>
      <w:r w:rsidR="00750CEB" w:rsidRPr="00077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750CEB" w:rsidRPr="00077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Pirotu</w:t>
      </w:r>
      <w:r w:rsidR="00750CEB" w:rsidRPr="000776BF">
        <w:rPr>
          <w:rFonts w:ascii="Times New Roman" w:hAnsi="Times New Roman" w:cs="Times New Roman"/>
          <w:sz w:val="24"/>
          <w:szCs w:val="24"/>
        </w:rPr>
        <w:t>;</w:t>
      </w:r>
    </w:p>
    <w:p w:rsidR="000A6E25" w:rsidRPr="000776BF" w:rsidRDefault="006E197B" w:rsidP="000A6E2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Međuopštinsko</w:t>
      </w:r>
      <w:r w:rsidR="00750CEB" w:rsidRPr="00077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udruženje</w:t>
      </w:r>
      <w:r w:rsidR="00750CEB" w:rsidRPr="00077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gluvih</w:t>
      </w:r>
      <w:r w:rsidR="00750CEB" w:rsidRPr="00077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50CEB" w:rsidRPr="00077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nagluvih</w:t>
      </w:r>
      <w:r w:rsidR="00750CEB" w:rsidRPr="00077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Požarevac</w:t>
      </w:r>
      <w:r w:rsidR="00750CEB" w:rsidRPr="000776BF">
        <w:rPr>
          <w:rFonts w:ascii="Times New Roman" w:hAnsi="Times New Roman" w:cs="Times New Roman"/>
          <w:sz w:val="24"/>
          <w:szCs w:val="24"/>
        </w:rPr>
        <w:t>;</w:t>
      </w:r>
    </w:p>
    <w:p w:rsidR="000A6E25" w:rsidRPr="000776BF" w:rsidRDefault="006E197B" w:rsidP="000A6E2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Kreativno</w:t>
      </w:r>
      <w:r w:rsidR="00750CEB" w:rsidRPr="00077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zabavna</w:t>
      </w:r>
      <w:r w:rsidR="00750CEB" w:rsidRPr="00077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radionica</w:t>
      </w:r>
      <w:r w:rsidR="00750CEB" w:rsidRPr="00077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750CEB" w:rsidRPr="00077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mlade</w:t>
      </w:r>
      <w:r w:rsidR="00750CEB" w:rsidRPr="000776BF">
        <w:rPr>
          <w:rFonts w:ascii="Times New Roman" w:hAnsi="Times New Roman" w:cs="Times New Roman"/>
          <w:sz w:val="24"/>
          <w:szCs w:val="24"/>
        </w:rPr>
        <w:t xml:space="preserve"> „Urban Stream“ ;</w:t>
      </w:r>
    </w:p>
    <w:p w:rsidR="000A6E25" w:rsidRPr="000776BF" w:rsidRDefault="006E197B" w:rsidP="000A6E2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Društvo</w:t>
      </w:r>
      <w:r w:rsidR="00750CEB" w:rsidRPr="00077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750CEB" w:rsidRPr="00077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cerebralnu</w:t>
      </w:r>
      <w:r w:rsidR="00750CEB" w:rsidRPr="00077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50CEB" w:rsidRPr="00077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dečiju</w:t>
      </w:r>
      <w:r w:rsidR="00750CEB" w:rsidRPr="00077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paralizu</w:t>
      </w:r>
      <w:r w:rsidR="00750CEB" w:rsidRPr="00077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Požarevac</w:t>
      </w:r>
      <w:r w:rsidR="00750CEB" w:rsidRPr="000776BF">
        <w:rPr>
          <w:rFonts w:ascii="Times New Roman" w:hAnsi="Times New Roman" w:cs="Times New Roman"/>
          <w:sz w:val="24"/>
          <w:szCs w:val="24"/>
        </w:rPr>
        <w:t>;</w:t>
      </w:r>
    </w:p>
    <w:p w:rsidR="000A6E25" w:rsidRPr="000776BF" w:rsidRDefault="006E197B" w:rsidP="000A6E2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Udruženje</w:t>
      </w:r>
      <w:r w:rsidR="00750CEB" w:rsidRPr="00077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građana</w:t>
      </w:r>
      <w:r w:rsidR="00750CEB" w:rsidRPr="000776BF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Šansa</w:t>
      </w:r>
      <w:r w:rsidR="00750CEB" w:rsidRPr="000776BF">
        <w:rPr>
          <w:rFonts w:ascii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>Požarevac</w:t>
      </w:r>
      <w:r w:rsidR="00750CEB" w:rsidRPr="000776BF">
        <w:rPr>
          <w:rFonts w:ascii="Times New Roman" w:hAnsi="Times New Roman" w:cs="Times New Roman"/>
          <w:sz w:val="24"/>
          <w:szCs w:val="24"/>
        </w:rPr>
        <w:t>;</w:t>
      </w:r>
    </w:p>
    <w:p w:rsidR="000A6E25" w:rsidRPr="000776BF" w:rsidRDefault="006E197B" w:rsidP="000A6E2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Okružna</w:t>
      </w:r>
      <w:r w:rsidR="00750CEB" w:rsidRPr="00077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organizacija</w:t>
      </w:r>
      <w:r w:rsidR="00750CEB" w:rsidRPr="00077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saveza</w:t>
      </w:r>
      <w:r w:rsidR="00750CEB" w:rsidRPr="00077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slepih</w:t>
      </w:r>
      <w:r w:rsidR="00750CEB" w:rsidRPr="00077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="00750CEB" w:rsidRPr="00077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Kragujevac</w:t>
      </w:r>
      <w:r w:rsidR="00750CEB" w:rsidRPr="000776BF">
        <w:rPr>
          <w:rFonts w:ascii="Times New Roman" w:hAnsi="Times New Roman" w:cs="Times New Roman"/>
          <w:sz w:val="24"/>
          <w:szCs w:val="24"/>
        </w:rPr>
        <w:t>;</w:t>
      </w:r>
    </w:p>
    <w:p w:rsidR="000A6E25" w:rsidRPr="000776BF" w:rsidRDefault="006E197B" w:rsidP="000A6E2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Udruženje</w:t>
      </w:r>
      <w:r w:rsidR="00750CEB" w:rsidRPr="00077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750CEB" w:rsidRPr="00077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pomoć</w:t>
      </w:r>
      <w:r w:rsidR="00750CEB" w:rsidRPr="00077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MNRO</w:t>
      </w:r>
      <w:r w:rsidR="00750CEB" w:rsidRPr="00077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Zvezdara</w:t>
      </w:r>
      <w:r w:rsidR="00750CEB" w:rsidRPr="000776B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A6E25" w:rsidRPr="000776BF" w:rsidRDefault="006E197B" w:rsidP="000A6E2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Udruženje</w:t>
      </w:r>
      <w:r w:rsidR="00750CEB" w:rsidRPr="00077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750CEB" w:rsidRPr="00077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mentalnim</w:t>
      </w:r>
      <w:r w:rsidR="00750CEB" w:rsidRPr="00077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invaliditetom</w:t>
      </w:r>
      <w:r w:rsidR="00750CEB" w:rsidRPr="00077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Niš</w:t>
      </w:r>
      <w:r w:rsidR="00750CEB" w:rsidRPr="000776BF">
        <w:rPr>
          <w:rFonts w:ascii="Times New Roman" w:hAnsi="Times New Roman" w:cs="Times New Roman"/>
          <w:sz w:val="24"/>
          <w:szCs w:val="24"/>
        </w:rPr>
        <w:t>;</w:t>
      </w:r>
    </w:p>
    <w:p w:rsidR="000A6E25" w:rsidRPr="000776BF" w:rsidRDefault="006E197B" w:rsidP="000A6E2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Udruženje</w:t>
      </w:r>
      <w:r w:rsidR="00750CEB" w:rsidRPr="00077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750CEB" w:rsidRPr="00077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pomoć</w:t>
      </w:r>
      <w:r w:rsidR="00750CEB" w:rsidRPr="00077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MNRO</w:t>
      </w:r>
      <w:r w:rsidR="00750CEB" w:rsidRPr="00077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Ivanjica</w:t>
      </w:r>
      <w:r w:rsidR="00750CEB" w:rsidRPr="000776BF">
        <w:rPr>
          <w:rFonts w:ascii="Times New Roman" w:hAnsi="Times New Roman" w:cs="Times New Roman"/>
          <w:sz w:val="24"/>
          <w:szCs w:val="24"/>
        </w:rPr>
        <w:t>;</w:t>
      </w:r>
    </w:p>
    <w:p w:rsidR="000A6E25" w:rsidRPr="000776BF" w:rsidRDefault="006E197B" w:rsidP="000A6E2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Udruženje</w:t>
      </w:r>
      <w:r w:rsidR="00750CEB" w:rsidRPr="00077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750CEB" w:rsidRPr="00077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pomoć</w:t>
      </w:r>
      <w:r w:rsidR="00750CEB" w:rsidRPr="00077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mentalno</w:t>
      </w:r>
      <w:r w:rsidR="00750CEB" w:rsidRPr="00077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nedovoljno</w:t>
      </w:r>
      <w:r w:rsidR="00750CEB" w:rsidRPr="00077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razvijenim</w:t>
      </w:r>
      <w:r w:rsidR="00750CEB" w:rsidRPr="00077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osobama</w:t>
      </w:r>
      <w:r w:rsidR="00750CEB" w:rsidRPr="00077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750CEB" w:rsidRPr="00077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Vranju</w:t>
      </w:r>
      <w:r w:rsidR="00750CEB" w:rsidRPr="000776BF">
        <w:rPr>
          <w:rFonts w:ascii="Times New Roman" w:hAnsi="Times New Roman" w:cs="Times New Roman"/>
          <w:sz w:val="24"/>
          <w:szCs w:val="24"/>
        </w:rPr>
        <w:t>;</w:t>
      </w:r>
    </w:p>
    <w:p w:rsidR="000A6E25" w:rsidRPr="000776BF" w:rsidRDefault="006E197B" w:rsidP="000A6E2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Društvo</w:t>
      </w:r>
      <w:r w:rsidR="00750CEB" w:rsidRPr="00077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750CEB" w:rsidRPr="00077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pomoć</w:t>
      </w:r>
      <w:r w:rsidR="00750CEB" w:rsidRPr="00077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MNRL</w:t>
      </w:r>
      <w:r w:rsidR="00750CEB" w:rsidRPr="00077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Brus</w:t>
      </w:r>
      <w:r w:rsidR="00750CEB" w:rsidRPr="000776BF">
        <w:rPr>
          <w:rFonts w:ascii="Times New Roman" w:hAnsi="Times New Roman" w:cs="Times New Roman"/>
          <w:sz w:val="24"/>
          <w:szCs w:val="24"/>
        </w:rPr>
        <w:t>;</w:t>
      </w:r>
    </w:p>
    <w:p w:rsidR="000A6E25" w:rsidRPr="000776BF" w:rsidRDefault="006E197B" w:rsidP="000A6E2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Udruženje</w:t>
      </w:r>
      <w:r w:rsidR="00750CEB" w:rsidRPr="00077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MNRL</w:t>
      </w:r>
      <w:r w:rsidR="00750CEB" w:rsidRPr="00077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Pirot</w:t>
      </w:r>
      <w:r w:rsidR="00750CEB" w:rsidRPr="000776BF">
        <w:rPr>
          <w:rFonts w:ascii="Times New Roman" w:hAnsi="Times New Roman" w:cs="Times New Roman"/>
          <w:sz w:val="24"/>
          <w:szCs w:val="24"/>
        </w:rPr>
        <w:t>;</w:t>
      </w:r>
    </w:p>
    <w:p w:rsidR="000A6E25" w:rsidRPr="000776BF" w:rsidRDefault="006E197B" w:rsidP="000A6E2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Udruženje</w:t>
      </w:r>
      <w:r w:rsidR="00750CEB" w:rsidRPr="00077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750CEB" w:rsidRPr="00077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pomoć</w:t>
      </w:r>
      <w:r w:rsidR="00750CEB" w:rsidRPr="00077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mentalno</w:t>
      </w:r>
      <w:r w:rsidR="00750CEB" w:rsidRPr="00077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nedovoljno</w:t>
      </w:r>
      <w:r w:rsidR="00750CEB" w:rsidRPr="00077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razvijenim</w:t>
      </w:r>
      <w:r w:rsidR="00750CEB" w:rsidRPr="00077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osobama</w:t>
      </w:r>
      <w:r w:rsidR="00750CEB" w:rsidRPr="00077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Priboj</w:t>
      </w:r>
      <w:r w:rsidR="00750CEB" w:rsidRPr="000776BF">
        <w:rPr>
          <w:rFonts w:ascii="Times New Roman" w:hAnsi="Times New Roman" w:cs="Times New Roman"/>
          <w:sz w:val="24"/>
          <w:szCs w:val="24"/>
        </w:rPr>
        <w:t>;</w:t>
      </w:r>
    </w:p>
    <w:p w:rsidR="000A6E25" w:rsidRPr="000776BF" w:rsidRDefault="006E197B" w:rsidP="000A6E2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Udruženje</w:t>
      </w:r>
      <w:r w:rsidR="00750CEB" w:rsidRPr="00077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tumača</w:t>
      </w:r>
      <w:r w:rsidR="00750CEB" w:rsidRPr="00077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znakovnog</w:t>
      </w:r>
      <w:r w:rsidR="00750CEB" w:rsidRPr="00077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jezika</w:t>
      </w:r>
      <w:r w:rsidR="00750CEB" w:rsidRPr="00077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="00750CEB" w:rsidRPr="000776BF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Jedro</w:t>
      </w:r>
      <w:r w:rsidR="00750CEB" w:rsidRPr="000776BF">
        <w:rPr>
          <w:rFonts w:ascii="Times New Roman" w:hAnsi="Times New Roman" w:cs="Times New Roman"/>
          <w:sz w:val="24"/>
          <w:szCs w:val="24"/>
        </w:rPr>
        <w:t>“;</w:t>
      </w:r>
    </w:p>
    <w:p w:rsidR="000A6E25" w:rsidRPr="000776BF" w:rsidRDefault="006E197B" w:rsidP="00913AF2">
      <w:pPr>
        <w:pStyle w:val="ListParagraph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Društvo</w:t>
      </w:r>
      <w:r w:rsidR="00750CEB" w:rsidRPr="00077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750CEB" w:rsidRPr="00077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pomoć</w:t>
      </w:r>
      <w:r w:rsidR="00750CEB" w:rsidRPr="00077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MNRL</w:t>
      </w:r>
      <w:r w:rsidR="00750CEB" w:rsidRPr="00077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grada</w:t>
      </w:r>
      <w:r w:rsidR="00750CEB" w:rsidRPr="00077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Kraljeva</w:t>
      </w:r>
      <w:r w:rsidR="00750CEB" w:rsidRPr="000776BF">
        <w:rPr>
          <w:rFonts w:ascii="Times New Roman" w:hAnsi="Times New Roman" w:cs="Times New Roman"/>
          <w:sz w:val="24"/>
          <w:szCs w:val="24"/>
        </w:rPr>
        <w:t>.</w:t>
      </w:r>
    </w:p>
    <w:p w:rsidR="000A6E25" w:rsidRPr="0021586D" w:rsidRDefault="006E197B" w:rsidP="000A6E25">
      <w:pPr>
        <w:spacing w:after="120"/>
        <w:ind w:right="-12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</w:t>
      </w:r>
      <w:r w:rsidR="00750CEB" w:rsidRPr="002158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750CEB" w:rsidRPr="0021586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jednoglasno</w:t>
      </w:r>
      <w:r w:rsidR="00750CEB" w:rsidRPr="0021586D">
        <w:rPr>
          <w:rFonts w:ascii="Times New Roman" w:hAnsi="Times New Roman"/>
          <w:sz w:val="24"/>
          <w:szCs w:val="24"/>
        </w:rPr>
        <w:t xml:space="preserve"> (14 </w:t>
      </w:r>
      <w:r>
        <w:rPr>
          <w:rFonts w:ascii="Times New Roman" w:hAnsi="Times New Roman"/>
          <w:sz w:val="24"/>
          <w:szCs w:val="24"/>
        </w:rPr>
        <w:t>za</w:t>
      </w:r>
      <w:r w:rsidR="00750CEB" w:rsidRPr="0021586D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utvrdio</w:t>
      </w:r>
      <w:r w:rsidR="00750CEB" w:rsidRPr="002158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Listu</w:t>
      </w:r>
      <w:r w:rsidR="00750CEB" w:rsidRPr="002158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organizacija</w:t>
      </w:r>
      <w:r w:rsidR="00750CEB" w:rsidRPr="002158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koje</w:t>
      </w:r>
      <w:r w:rsidR="00750CEB" w:rsidRPr="002158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zajedno</w:t>
      </w:r>
      <w:r w:rsidR="00750CEB" w:rsidRPr="002158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čine</w:t>
      </w:r>
      <w:r w:rsidR="00750CEB" w:rsidRPr="002158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jedinstvenog</w:t>
      </w:r>
      <w:r w:rsidR="00750CEB" w:rsidRPr="002158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ovlašćenog</w:t>
      </w:r>
      <w:r w:rsidR="00750CEB" w:rsidRPr="002158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predlagača</w:t>
      </w:r>
      <w:r w:rsidR="00750CEB" w:rsidRPr="0021586D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udruženja</w:t>
      </w:r>
      <w:r w:rsidR="00750CEB" w:rsidRPr="002158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čiji</w:t>
      </w:r>
      <w:r w:rsidR="00750CEB" w:rsidRPr="002158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750CEB" w:rsidRPr="002158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ciljevi</w:t>
      </w:r>
      <w:r w:rsidR="00750CEB" w:rsidRPr="002158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ostvarivanje</w:t>
      </w:r>
      <w:r w:rsidR="00750CEB" w:rsidRPr="002158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slobode</w:t>
      </w:r>
      <w:r w:rsidR="00750CEB" w:rsidRPr="002158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izražavanja</w:t>
      </w:r>
      <w:r w:rsidR="00750CEB" w:rsidRPr="002158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750CEB" w:rsidRPr="002158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zaštita</w:t>
      </w:r>
      <w:r w:rsidR="00750CEB" w:rsidRPr="002158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dece</w:t>
      </w:r>
      <w:r w:rsidR="00750CEB" w:rsidRPr="0021586D">
        <w:rPr>
          <w:rFonts w:ascii="Times New Roman" w:hAnsi="Times New Roman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 w:eastAsia="sr-Cyrl-CS"/>
        </w:rPr>
        <w:t>u</w:t>
      </w:r>
      <w:r w:rsidR="00750CEB" w:rsidRPr="0021586D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predloženom</w:t>
      </w:r>
      <w:r w:rsidR="00750CEB" w:rsidRPr="0021586D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tekstu</w:t>
      </w:r>
      <w:r w:rsidR="00750CEB" w:rsidRPr="0021586D">
        <w:rPr>
          <w:rFonts w:ascii="Times New Roman" w:hAnsi="Times New Roman"/>
          <w:b/>
          <w:sz w:val="24"/>
          <w:szCs w:val="24"/>
        </w:rPr>
        <w:t xml:space="preserve">. </w:t>
      </w:r>
    </w:p>
    <w:p w:rsidR="00395215" w:rsidRPr="0021586D" w:rsidRDefault="006E197B" w:rsidP="00913AF2">
      <w:pPr>
        <w:spacing w:after="240"/>
        <w:ind w:right="-12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Obavestila</w:t>
      </w:r>
      <w:r w:rsidR="00750CEB" w:rsidRPr="002158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750CEB" w:rsidRPr="002158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sve</w:t>
      </w:r>
      <w:r w:rsidR="00750CEB" w:rsidRPr="002158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prisutne</w:t>
      </w:r>
      <w:r w:rsidR="00750CEB" w:rsidRPr="002158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750CEB" w:rsidRPr="002158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će</w:t>
      </w:r>
      <w:r w:rsidR="00750CEB" w:rsidRPr="002158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saglasno</w:t>
      </w:r>
      <w:r w:rsidR="00750CEB" w:rsidRPr="002158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odredbama</w:t>
      </w:r>
      <w:r w:rsidR="00750CEB" w:rsidRPr="002158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750CEB" w:rsidRPr="002158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750CEB" w:rsidRPr="002158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elektronskim</w:t>
      </w:r>
      <w:r w:rsidR="00750CEB" w:rsidRPr="002158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medijima</w:t>
      </w:r>
      <w:r w:rsidR="00750CEB" w:rsidRPr="002158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utvrđena</w:t>
      </w:r>
      <w:r w:rsidR="00750CEB" w:rsidRPr="002158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Lista</w:t>
      </w:r>
      <w:r w:rsidR="00750CEB" w:rsidRPr="002158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kandidata</w:t>
      </w:r>
      <w:r w:rsidR="00750CEB" w:rsidRPr="002158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750CEB" w:rsidRPr="002158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lista</w:t>
      </w:r>
      <w:r w:rsidR="00750CEB" w:rsidRPr="002158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organizacija</w:t>
      </w:r>
      <w:r w:rsidR="00750CEB" w:rsidRPr="002158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biti</w:t>
      </w:r>
      <w:r w:rsidR="00750CEB" w:rsidRPr="002158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objavljena</w:t>
      </w:r>
      <w:r w:rsidR="00750CEB" w:rsidRPr="002158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750CEB" w:rsidRPr="002158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internet</w:t>
      </w:r>
      <w:r w:rsidR="00750CEB" w:rsidRPr="002158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stranici</w:t>
      </w:r>
      <w:r w:rsidR="00750CEB" w:rsidRPr="002158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Narodne</w:t>
      </w:r>
      <w:r w:rsidR="00750CEB" w:rsidRPr="002158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skupštine</w:t>
      </w:r>
      <w:r w:rsidR="00750CEB" w:rsidRPr="0021586D">
        <w:rPr>
          <w:rFonts w:ascii="Times New Roman" w:hAnsi="Times New Roman"/>
          <w:sz w:val="24"/>
          <w:szCs w:val="24"/>
        </w:rPr>
        <w:t>.</w:t>
      </w:r>
    </w:p>
    <w:p w:rsidR="0035343B" w:rsidRPr="0021586D" w:rsidRDefault="006E197B" w:rsidP="00C44722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 w:eastAsia="sr-Cyrl-CS"/>
        </w:rPr>
      </w:pPr>
      <w:r>
        <w:rPr>
          <w:rFonts w:ascii="Times New Roman" w:hAnsi="Times New Roman"/>
          <w:sz w:val="24"/>
          <w:szCs w:val="24"/>
          <w:u w:val="single"/>
        </w:rPr>
        <w:t>TREĆA</w:t>
      </w:r>
      <w:r w:rsidR="00750CEB" w:rsidRPr="0021586D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TAČKA</w:t>
      </w:r>
      <w:r w:rsidR="00750CEB" w:rsidRPr="0021586D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DNEVNOG</w:t>
      </w:r>
      <w:r w:rsidR="00750CEB" w:rsidRPr="0021586D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REDA</w:t>
      </w:r>
      <w:r w:rsidR="00750CEB" w:rsidRPr="0021586D">
        <w:rPr>
          <w:rFonts w:ascii="Times New Roman" w:hAnsi="Times New Roman"/>
          <w:sz w:val="24"/>
          <w:szCs w:val="24"/>
          <w:u w:val="single"/>
        </w:rPr>
        <w:t xml:space="preserve">: </w:t>
      </w:r>
      <w:r>
        <w:rPr>
          <w:rFonts w:ascii="Times New Roman" w:hAnsi="Times New Roman"/>
          <w:sz w:val="24"/>
          <w:szCs w:val="24"/>
          <w:lang w:val="sr-Cyrl-CS" w:eastAsia="sr-Cyrl-CS"/>
        </w:rPr>
        <w:t>Odlučivanje</w:t>
      </w:r>
      <w:r w:rsidR="00750CEB" w:rsidRPr="0021586D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o</w:t>
      </w:r>
      <w:r w:rsidR="00750CEB" w:rsidRPr="0021586D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pokretanju</w:t>
      </w:r>
      <w:r w:rsidR="00750CEB" w:rsidRPr="0021586D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postupka</w:t>
      </w:r>
      <w:r w:rsidR="00750CEB" w:rsidRPr="0021586D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za</w:t>
      </w:r>
      <w:r w:rsidR="00750CEB" w:rsidRPr="0021586D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predlaganje</w:t>
      </w:r>
      <w:r w:rsidR="00750CEB" w:rsidRPr="0021586D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kandidata</w:t>
      </w:r>
      <w:r w:rsidR="00750CEB" w:rsidRPr="0021586D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za</w:t>
      </w:r>
      <w:r w:rsidR="00750CEB" w:rsidRPr="0021586D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izbor</w:t>
      </w:r>
      <w:r w:rsidR="00750CEB" w:rsidRPr="0021586D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člana</w:t>
      </w:r>
      <w:r w:rsidR="00750CEB" w:rsidRPr="0021586D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Saveta</w:t>
      </w:r>
      <w:r w:rsidR="00750CEB" w:rsidRPr="0021586D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Regulatornog</w:t>
      </w:r>
      <w:r w:rsidR="00750CEB" w:rsidRPr="0021586D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tela</w:t>
      </w:r>
      <w:r w:rsidR="00750CEB" w:rsidRPr="0021586D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za</w:t>
      </w:r>
      <w:r w:rsidR="00750CEB" w:rsidRPr="0021586D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elektronske</w:t>
      </w:r>
      <w:r w:rsidR="00750CEB" w:rsidRPr="0021586D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medije</w:t>
      </w:r>
      <w:r w:rsidR="00750CEB" w:rsidRPr="0021586D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koje</w:t>
      </w:r>
      <w:r w:rsidR="00750CEB" w:rsidRPr="0021586D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predlažu</w:t>
      </w:r>
      <w:r w:rsidR="00750CEB" w:rsidRPr="0021586D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univerziteti</w:t>
      </w:r>
      <w:r w:rsidR="00750CEB" w:rsidRPr="002158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akreditovani</w:t>
      </w:r>
      <w:r w:rsidR="00750CEB" w:rsidRPr="002158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750CEB" w:rsidRPr="002158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Republici</w:t>
      </w:r>
      <w:r w:rsidR="00750CEB" w:rsidRPr="002158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Srbiji</w:t>
      </w:r>
    </w:p>
    <w:p w:rsidR="0035343B" w:rsidRPr="0021586D" w:rsidRDefault="006E197B" w:rsidP="00C44722">
      <w:pPr>
        <w:spacing w:after="120" w:line="240" w:lineRule="auto"/>
        <w:ind w:firstLine="709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>
        <w:rPr>
          <w:rFonts w:ascii="Times New Roman" w:eastAsiaTheme="minorHAnsi" w:hAnsi="Times New Roman"/>
          <w:noProof w:val="0"/>
          <w:sz w:val="24"/>
          <w:szCs w:val="24"/>
        </w:rPr>
        <w:t>Predsednik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Odbora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, </w:t>
      </w:r>
      <w:r>
        <w:rPr>
          <w:rFonts w:ascii="Times New Roman" w:eastAsiaTheme="minorHAnsi" w:hAnsi="Times New Roman"/>
          <w:noProof w:val="0"/>
          <w:sz w:val="24"/>
          <w:szCs w:val="24"/>
        </w:rPr>
        <w:t>podsetila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je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članove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da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je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na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27. </w:t>
      </w:r>
      <w:r>
        <w:rPr>
          <w:rFonts w:ascii="Times New Roman" w:eastAsiaTheme="minorHAnsi" w:hAnsi="Times New Roman"/>
          <w:noProof w:val="0"/>
          <w:sz w:val="24"/>
          <w:szCs w:val="24"/>
        </w:rPr>
        <w:t>sednici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Odbora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za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kulturu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i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informisanje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, </w:t>
      </w:r>
      <w:r>
        <w:rPr>
          <w:rFonts w:ascii="Times New Roman" w:eastAsiaTheme="minorHAnsi" w:hAnsi="Times New Roman"/>
          <w:noProof w:val="0"/>
          <w:sz w:val="24"/>
          <w:szCs w:val="24"/>
        </w:rPr>
        <w:t>održanoj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26. </w:t>
      </w:r>
      <w:r>
        <w:rPr>
          <w:rFonts w:ascii="Times New Roman" w:eastAsiaTheme="minorHAnsi" w:hAnsi="Times New Roman"/>
          <w:noProof w:val="0"/>
          <w:sz w:val="24"/>
          <w:szCs w:val="24"/>
        </w:rPr>
        <w:t>oktobra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2021. </w:t>
      </w:r>
      <w:r>
        <w:rPr>
          <w:rFonts w:ascii="Times New Roman" w:eastAsiaTheme="minorHAnsi" w:hAnsi="Times New Roman"/>
          <w:noProof w:val="0"/>
          <w:sz w:val="24"/>
          <w:szCs w:val="24"/>
        </w:rPr>
        <w:t>godine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, </w:t>
      </w:r>
      <w:r>
        <w:rPr>
          <w:rFonts w:ascii="Times New Roman" w:eastAsiaTheme="minorHAnsi" w:hAnsi="Times New Roman"/>
          <w:noProof w:val="0"/>
          <w:sz w:val="24"/>
          <w:szCs w:val="24"/>
        </w:rPr>
        <w:t>doneta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Odluka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o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pokretanju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postupka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za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predlaganje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kandidata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za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izbor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člana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Saveta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Regulatornog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tela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za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elektronske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medije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CS" w:eastAsia="sr-Cyrl-CS"/>
        </w:rPr>
        <w:t>koje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CS" w:eastAsia="sr-Cyrl-CS"/>
        </w:rPr>
        <w:t>predlažu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univerziteti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akreditovani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u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Republici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Srbiji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>.</w:t>
      </w:r>
    </w:p>
    <w:p w:rsidR="0035343B" w:rsidRPr="0021586D" w:rsidRDefault="006E197B" w:rsidP="00C44722">
      <w:pPr>
        <w:spacing w:after="120" w:line="240" w:lineRule="auto"/>
        <w:ind w:firstLine="720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>
        <w:rPr>
          <w:rFonts w:ascii="Times New Roman" w:eastAsiaTheme="minorHAnsi" w:hAnsi="Times New Roman"/>
          <w:noProof w:val="0"/>
          <w:sz w:val="24"/>
          <w:szCs w:val="24"/>
        </w:rPr>
        <w:t>Navela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je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da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su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na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osnovu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člana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10. </w:t>
      </w:r>
      <w:r>
        <w:rPr>
          <w:rFonts w:ascii="Times New Roman" w:eastAsiaTheme="minorHAnsi" w:hAnsi="Times New Roman"/>
          <w:noProof w:val="0"/>
          <w:sz w:val="24"/>
          <w:szCs w:val="24"/>
        </w:rPr>
        <w:t>stav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2. </w:t>
      </w:r>
      <w:r>
        <w:rPr>
          <w:rFonts w:ascii="Times New Roman" w:eastAsiaTheme="minorHAnsi" w:hAnsi="Times New Roman"/>
          <w:noProof w:val="0"/>
          <w:sz w:val="24"/>
          <w:szCs w:val="24"/>
        </w:rPr>
        <w:t>Zakona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o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elektronskim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medijima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, </w:t>
      </w:r>
      <w:r>
        <w:rPr>
          <w:rFonts w:ascii="Times New Roman" w:eastAsiaTheme="minorHAnsi" w:hAnsi="Times New Roman"/>
          <w:noProof w:val="0"/>
          <w:sz w:val="24"/>
          <w:szCs w:val="24"/>
        </w:rPr>
        <w:t>univerziteti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akreditovani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u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Republici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Srbiji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Theme="minorHAnsi" w:hAnsi="Times New Roman"/>
          <w:noProof w:val="0"/>
          <w:sz w:val="24"/>
          <w:szCs w:val="24"/>
        </w:rPr>
        <w:t>imali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rok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od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15 </w:t>
      </w:r>
      <w:r>
        <w:rPr>
          <w:rFonts w:ascii="Times New Roman" w:eastAsiaTheme="minorHAnsi" w:hAnsi="Times New Roman"/>
          <w:noProof w:val="0"/>
          <w:sz w:val="24"/>
          <w:szCs w:val="24"/>
        </w:rPr>
        <w:t>dana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, </w:t>
      </w:r>
      <w:r>
        <w:rPr>
          <w:rFonts w:ascii="Times New Roman" w:eastAsiaTheme="minorHAnsi" w:hAnsi="Times New Roman"/>
          <w:noProof w:val="0"/>
          <w:sz w:val="24"/>
          <w:szCs w:val="24"/>
        </w:rPr>
        <w:t>da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dostave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obrazloženi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predlog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dva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kandidata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za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člana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Saveta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Regulatora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. </w:t>
      </w:r>
    </w:p>
    <w:p w:rsidR="0035343B" w:rsidRPr="0021586D" w:rsidRDefault="006E197B" w:rsidP="00C44722">
      <w:pPr>
        <w:spacing w:after="120" w:line="240" w:lineRule="auto"/>
        <w:ind w:firstLine="720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>
        <w:rPr>
          <w:rFonts w:ascii="Times New Roman" w:eastAsiaTheme="minorHAnsi" w:hAnsi="Times New Roman"/>
          <w:noProof w:val="0"/>
          <w:sz w:val="24"/>
          <w:szCs w:val="24"/>
        </w:rPr>
        <w:t>Obavestila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je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sve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prisutne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, </w:t>
      </w:r>
      <w:r>
        <w:rPr>
          <w:rFonts w:ascii="Times New Roman" w:eastAsiaTheme="minorHAnsi" w:hAnsi="Times New Roman"/>
          <w:noProof w:val="0"/>
          <w:sz w:val="24"/>
          <w:szCs w:val="24"/>
        </w:rPr>
        <w:t>da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u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navedenom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roku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služba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Odbora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nije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primila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nijedan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obrazložen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predlog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za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člana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Saveta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Regulatora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, </w:t>
      </w:r>
      <w:r>
        <w:rPr>
          <w:rFonts w:ascii="Times New Roman" w:eastAsiaTheme="minorHAnsi" w:hAnsi="Times New Roman"/>
          <w:noProof w:val="0"/>
          <w:sz w:val="24"/>
          <w:szCs w:val="24"/>
        </w:rPr>
        <w:t>od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ovog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ovlašćenog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predlagača</w:t>
      </w:r>
      <w:r w:rsidR="00750CEB" w:rsidRPr="0021586D">
        <w:rPr>
          <w:rFonts w:ascii="Times New Roman" w:eastAsiaTheme="minorHAnsi" w:hAnsi="Times New Roman"/>
          <w:noProof w:val="0"/>
          <w:sz w:val="24"/>
          <w:szCs w:val="24"/>
        </w:rPr>
        <w:t>.</w:t>
      </w:r>
    </w:p>
    <w:p w:rsidR="000A6E25" w:rsidRPr="0021586D" w:rsidRDefault="00750CEB" w:rsidP="000A6E25">
      <w:pPr>
        <w:tabs>
          <w:tab w:val="left" w:pos="709"/>
        </w:tabs>
        <w:spacing w:after="120"/>
        <w:ind w:right="-47"/>
        <w:contextualSpacing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 w:rsidRPr="0021586D">
        <w:rPr>
          <w:rFonts w:ascii="Times New Roman" w:eastAsiaTheme="minorHAnsi" w:hAnsi="Times New Roman"/>
          <w:noProof w:val="0"/>
          <w:sz w:val="24"/>
          <w:szCs w:val="24"/>
        </w:rPr>
        <w:tab/>
      </w:r>
      <w:r w:rsidR="006E197B">
        <w:rPr>
          <w:rFonts w:ascii="Times New Roman" w:eastAsiaTheme="minorHAnsi" w:hAnsi="Times New Roman"/>
          <w:noProof w:val="0"/>
          <w:sz w:val="24"/>
          <w:szCs w:val="24"/>
        </w:rPr>
        <w:t>Imajući</w:t>
      </w:r>
      <w:r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="006E197B">
        <w:rPr>
          <w:rFonts w:ascii="Times New Roman" w:eastAsiaTheme="minorHAnsi" w:hAnsi="Times New Roman"/>
          <w:noProof w:val="0"/>
          <w:sz w:val="24"/>
          <w:szCs w:val="24"/>
        </w:rPr>
        <w:t>navedeno</w:t>
      </w:r>
      <w:r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="006E197B">
        <w:rPr>
          <w:rFonts w:ascii="Times New Roman" w:eastAsiaTheme="minorHAnsi" w:hAnsi="Times New Roman"/>
          <w:noProof w:val="0"/>
          <w:sz w:val="24"/>
          <w:szCs w:val="24"/>
        </w:rPr>
        <w:t>u</w:t>
      </w:r>
      <w:r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="006E197B">
        <w:rPr>
          <w:rFonts w:ascii="Times New Roman" w:eastAsiaTheme="minorHAnsi" w:hAnsi="Times New Roman"/>
          <w:noProof w:val="0"/>
          <w:sz w:val="24"/>
          <w:szCs w:val="24"/>
        </w:rPr>
        <w:t>vidu</w:t>
      </w:r>
      <w:r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, </w:t>
      </w:r>
      <w:r w:rsidR="006E197B">
        <w:rPr>
          <w:rFonts w:ascii="Times New Roman" w:eastAsiaTheme="minorHAnsi" w:hAnsi="Times New Roman"/>
          <w:noProof w:val="0"/>
          <w:sz w:val="24"/>
          <w:szCs w:val="24"/>
        </w:rPr>
        <w:t>konstatovala</w:t>
      </w:r>
      <w:r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="006E197B">
        <w:rPr>
          <w:rFonts w:ascii="Times New Roman" w:eastAsiaTheme="minorHAnsi" w:hAnsi="Times New Roman"/>
          <w:noProof w:val="0"/>
          <w:sz w:val="24"/>
          <w:szCs w:val="24"/>
        </w:rPr>
        <w:t>je</w:t>
      </w:r>
      <w:r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="006E197B">
        <w:rPr>
          <w:rFonts w:ascii="Times New Roman" w:eastAsiaTheme="minorHAnsi" w:hAnsi="Times New Roman"/>
          <w:noProof w:val="0"/>
          <w:sz w:val="24"/>
          <w:szCs w:val="24"/>
        </w:rPr>
        <w:t>da</w:t>
      </w:r>
      <w:r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="006E197B">
        <w:rPr>
          <w:rFonts w:ascii="Times New Roman" w:eastAsiaTheme="minorHAnsi" w:hAnsi="Times New Roman"/>
          <w:noProof w:val="0"/>
          <w:sz w:val="24"/>
          <w:szCs w:val="24"/>
        </w:rPr>
        <w:t>je</w:t>
      </w:r>
      <w:r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="006E197B">
        <w:rPr>
          <w:rFonts w:ascii="Times New Roman" w:eastAsiaTheme="minorHAnsi" w:hAnsi="Times New Roman"/>
          <w:noProof w:val="0"/>
          <w:sz w:val="24"/>
          <w:szCs w:val="24"/>
        </w:rPr>
        <w:t>neophodno</w:t>
      </w:r>
      <w:r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="006E197B">
        <w:rPr>
          <w:rFonts w:ascii="Times New Roman" w:eastAsiaTheme="minorHAnsi" w:hAnsi="Times New Roman"/>
          <w:noProof w:val="0"/>
          <w:sz w:val="24"/>
          <w:szCs w:val="24"/>
        </w:rPr>
        <w:t>da</w:t>
      </w:r>
      <w:r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="006E197B">
        <w:rPr>
          <w:rFonts w:ascii="Times New Roman" w:eastAsiaTheme="minorHAnsi" w:hAnsi="Times New Roman"/>
          <w:noProof w:val="0"/>
          <w:sz w:val="24"/>
          <w:szCs w:val="24"/>
        </w:rPr>
        <w:t>Odbor</w:t>
      </w:r>
      <w:r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="006E197B">
        <w:rPr>
          <w:rFonts w:ascii="Times New Roman" w:eastAsiaTheme="minorHAnsi" w:hAnsi="Times New Roman"/>
          <w:noProof w:val="0"/>
          <w:sz w:val="24"/>
          <w:szCs w:val="24"/>
        </w:rPr>
        <w:t>pokrene</w:t>
      </w:r>
      <w:r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="006E197B">
        <w:rPr>
          <w:rFonts w:ascii="Times New Roman" w:eastAsiaTheme="minorHAnsi" w:hAnsi="Times New Roman"/>
          <w:noProof w:val="0"/>
          <w:sz w:val="24"/>
          <w:szCs w:val="24"/>
        </w:rPr>
        <w:t>postupak</w:t>
      </w:r>
      <w:r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="006E197B">
        <w:rPr>
          <w:rFonts w:ascii="Times New Roman" w:eastAsiaTheme="minorHAnsi" w:hAnsi="Times New Roman"/>
          <w:noProof w:val="0"/>
          <w:sz w:val="24"/>
          <w:szCs w:val="24"/>
        </w:rPr>
        <w:t>predlaganja</w:t>
      </w:r>
      <w:r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="006E197B">
        <w:rPr>
          <w:rFonts w:ascii="Times New Roman" w:eastAsiaTheme="minorHAnsi" w:hAnsi="Times New Roman"/>
          <w:noProof w:val="0"/>
          <w:sz w:val="24"/>
          <w:szCs w:val="24"/>
        </w:rPr>
        <w:t>kandidata</w:t>
      </w:r>
      <w:r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="006E197B">
        <w:rPr>
          <w:rFonts w:ascii="Times New Roman" w:eastAsiaTheme="minorHAnsi" w:hAnsi="Times New Roman"/>
          <w:noProof w:val="0"/>
          <w:sz w:val="24"/>
          <w:szCs w:val="24"/>
        </w:rPr>
        <w:t>za</w:t>
      </w:r>
      <w:r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="006E197B">
        <w:rPr>
          <w:rFonts w:ascii="Times New Roman" w:eastAsiaTheme="minorHAnsi" w:hAnsi="Times New Roman"/>
          <w:noProof w:val="0"/>
          <w:sz w:val="24"/>
          <w:szCs w:val="24"/>
        </w:rPr>
        <w:t>izbor</w:t>
      </w:r>
      <w:r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="006E197B">
        <w:rPr>
          <w:rFonts w:ascii="Times New Roman" w:eastAsiaTheme="minorHAnsi" w:hAnsi="Times New Roman"/>
          <w:noProof w:val="0"/>
          <w:sz w:val="24"/>
          <w:szCs w:val="24"/>
        </w:rPr>
        <w:t>člana</w:t>
      </w:r>
      <w:r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="006E197B">
        <w:rPr>
          <w:rFonts w:ascii="Times New Roman" w:eastAsiaTheme="minorHAnsi" w:hAnsi="Times New Roman"/>
          <w:noProof w:val="0"/>
          <w:sz w:val="24"/>
          <w:szCs w:val="24"/>
        </w:rPr>
        <w:t>Saveta</w:t>
      </w:r>
      <w:r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="006E197B">
        <w:rPr>
          <w:rFonts w:ascii="Times New Roman" w:eastAsiaTheme="minorHAnsi" w:hAnsi="Times New Roman"/>
          <w:noProof w:val="0"/>
          <w:sz w:val="24"/>
          <w:szCs w:val="24"/>
        </w:rPr>
        <w:t>Regulatornog</w:t>
      </w:r>
      <w:r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="006E197B">
        <w:rPr>
          <w:rFonts w:ascii="Times New Roman" w:eastAsiaTheme="minorHAnsi" w:hAnsi="Times New Roman"/>
          <w:noProof w:val="0"/>
          <w:sz w:val="24"/>
          <w:szCs w:val="24"/>
        </w:rPr>
        <w:t>tela</w:t>
      </w:r>
      <w:r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="006E197B">
        <w:rPr>
          <w:rFonts w:ascii="Times New Roman" w:eastAsiaTheme="minorHAnsi" w:hAnsi="Times New Roman"/>
          <w:noProof w:val="0"/>
          <w:sz w:val="24"/>
          <w:szCs w:val="24"/>
        </w:rPr>
        <w:t>za</w:t>
      </w:r>
      <w:r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="006E197B">
        <w:rPr>
          <w:rFonts w:ascii="Times New Roman" w:eastAsiaTheme="minorHAnsi" w:hAnsi="Times New Roman"/>
          <w:noProof w:val="0"/>
          <w:sz w:val="24"/>
          <w:szCs w:val="24"/>
        </w:rPr>
        <w:t>elektronske</w:t>
      </w:r>
      <w:r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="006E197B">
        <w:rPr>
          <w:rFonts w:ascii="Times New Roman" w:eastAsiaTheme="minorHAnsi" w:hAnsi="Times New Roman"/>
          <w:noProof w:val="0"/>
          <w:sz w:val="24"/>
          <w:szCs w:val="24"/>
        </w:rPr>
        <w:t>medije</w:t>
      </w:r>
      <w:r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="006E197B">
        <w:rPr>
          <w:rFonts w:ascii="Times New Roman" w:eastAsiaTheme="minorHAnsi" w:hAnsi="Times New Roman"/>
          <w:noProof w:val="0"/>
          <w:sz w:val="24"/>
          <w:szCs w:val="24"/>
        </w:rPr>
        <w:t>za</w:t>
      </w:r>
      <w:r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="006E197B">
        <w:rPr>
          <w:rFonts w:ascii="Times New Roman" w:eastAsiaTheme="minorHAnsi" w:hAnsi="Times New Roman"/>
          <w:noProof w:val="0"/>
          <w:sz w:val="24"/>
          <w:szCs w:val="24"/>
        </w:rPr>
        <w:t>ovog</w:t>
      </w:r>
      <w:r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="006E197B">
        <w:rPr>
          <w:rFonts w:ascii="Times New Roman" w:eastAsiaTheme="minorHAnsi" w:hAnsi="Times New Roman"/>
          <w:noProof w:val="0"/>
          <w:sz w:val="24"/>
          <w:szCs w:val="24"/>
        </w:rPr>
        <w:t>ovlašćenog</w:t>
      </w:r>
      <w:r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="006E197B">
        <w:rPr>
          <w:rFonts w:ascii="Times New Roman" w:eastAsiaTheme="minorHAnsi" w:hAnsi="Times New Roman"/>
          <w:noProof w:val="0"/>
          <w:sz w:val="24"/>
          <w:szCs w:val="24"/>
        </w:rPr>
        <w:t>predlagača</w:t>
      </w:r>
      <w:r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. </w:t>
      </w:r>
    </w:p>
    <w:p w:rsidR="00913AF2" w:rsidRPr="0021586D" w:rsidRDefault="00625F77" w:rsidP="000A6E25">
      <w:pPr>
        <w:tabs>
          <w:tab w:val="left" w:pos="709"/>
        </w:tabs>
        <w:spacing w:after="120"/>
        <w:ind w:right="-47"/>
        <w:contextualSpacing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</w:p>
    <w:p w:rsidR="0035343B" w:rsidRPr="0021586D" w:rsidRDefault="00750CEB" w:rsidP="000A6E25">
      <w:pPr>
        <w:tabs>
          <w:tab w:val="left" w:pos="709"/>
        </w:tabs>
        <w:spacing w:after="120"/>
        <w:ind w:right="-47"/>
        <w:contextualSpacing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 w:rsidRPr="0021586D">
        <w:rPr>
          <w:rFonts w:ascii="Times New Roman" w:eastAsiaTheme="minorHAnsi" w:hAnsi="Times New Roman"/>
          <w:noProof w:val="0"/>
          <w:sz w:val="24"/>
          <w:szCs w:val="24"/>
        </w:rPr>
        <w:lastRenderedPageBreak/>
        <w:tab/>
      </w:r>
      <w:r w:rsidR="006E197B">
        <w:rPr>
          <w:rFonts w:ascii="Times New Roman" w:eastAsiaTheme="minorHAnsi" w:hAnsi="Times New Roman"/>
          <w:noProof w:val="0"/>
          <w:sz w:val="24"/>
          <w:szCs w:val="24"/>
        </w:rPr>
        <w:t>Obrazložila</w:t>
      </w:r>
      <w:r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="006E197B">
        <w:rPr>
          <w:rFonts w:ascii="Times New Roman" w:eastAsiaTheme="minorHAnsi" w:hAnsi="Times New Roman"/>
          <w:noProof w:val="0"/>
          <w:sz w:val="24"/>
          <w:szCs w:val="24"/>
        </w:rPr>
        <w:t>je</w:t>
      </w:r>
      <w:r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="006E197B">
        <w:rPr>
          <w:rFonts w:ascii="Times New Roman" w:eastAsiaTheme="minorHAnsi" w:hAnsi="Times New Roman"/>
          <w:noProof w:val="0"/>
          <w:sz w:val="24"/>
          <w:szCs w:val="24"/>
        </w:rPr>
        <w:t>da</w:t>
      </w:r>
      <w:r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="006E197B">
        <w:rPr>
          <w:rFonts w:ascii="Times New Roman" w:eastAsiaTheme="minorHAnsi" w:hAnsi="Times New Roman"/>
          <w:noProof w:val="0"/>
          <w:sz w:val="24"/>
          <w:szCs w:val="24"/>
        </w:rPr>
        <w:t>je</w:t>
      </w:r>
      <w:r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="006E197B">
        <w:rPr>
          <w:rFonts w:ascii="Times New Roman" w:eastAsiaTheme="minorHAnsi" w:hAnsi="Times New Roman"/>
          <w:noProof w:val="0"/>
          <w:sz w:val="24"/>
          <w:szCs w:val="24"/>
        </w:rPr>
        <w:t>postupak</w:t>
      </w:r>
      <w:r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="006E197B">
        <w:rPr>
          <w:rFonts w:ascii="Times New Roman" w:eastAsiaTheme="minorHAnsi" w:hAnsi="Times New Roman"/>
          <w:noProof w:val="0"/>
          <w:sz w:val="24"/>
          <w:szCs w:val="24"/>
        </w:rPr>
        <w:t>predlaganja</w:t>
      </w:r>
      <w:r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="006E197B">
        <w:rPr>
          <w:rFonts w:ascii="Times New Roman" w:eastAsiaTheme="minorHAnsi" w:hAnsi="Times New Roman"/>
          <w:noProof w:val="0"/>
          <w:sz w:val="24"/>
          <w:szCs w:val="24"/>
        </w:rPr>
        <w:t>članova</w:t>
      </w:r>
      <w:r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="006E197B">
        <w:rPr>
          <w:rFonts w:ascii="Times New Roman" w:eastAsiaTheme="minorHAnsi" w:hAnsi="Times New Roman"/>
          <w:noProof w:val="0"/>
          <w:sz w:val="24"/>
          <w:szCs w:val="24"/>
        </w:rPr>
        <w:t>Saveta</w:t>
      </w:r>
      <w:r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="006E197B">
        <w:rPr>
          <w:rFonts w:ascii="Times New Roman" w:eastAsiaTheme="minorHAnsi" w:hAnsi="Times New Roman"/>
          <w:noProof w:val="0"/>
          <w:sz w:val="24"/>
          <w:szCs w:val="24"/>
        </w:rPr>
        <w:t>Regulatornog</w:t>
      </w:r>
      <w:r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="006E197B">
        <w:rPr>
          <w:rFonts w:ascii="Times New Roman" w:eastAsiaTheme="minorHAnsi" w:hAnsi="Times New Roman"/>
          <w:noProof w:val="0"/>
          <w:sz w:val="24"/>
          <w:szCs w:val="24"/>
        </w:rPr>
        <w:t>tela</w:t>
      </w:r>
      <w:r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="006E197B">
        <w:rPr>
          <w:rFonts w:ascii="Times New Roman" w:eastAsiaTheme="minorHAnsi" w:hAnsi="Times New Roman"/>
          <w:noProof w:val="0"/>
          <w:sz w:val="24"/>
          <w:szCs w:val="24"/>
        </w:rPr>
        <w:t>za</w:t>
      </w:r>
      <w:r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="006E197B">
        <w:rPr>
          <w:rFonts w:ascii="Times New Roman" w:eastAsiaTheme="minorHAnsi" w:hAnsi="Times New Roman"/>
          <w:noProof w:val="0"/>
          <w:sz w:val="24"/>
          <w:szCs w:val="24"/>
        </w:rPr>
        <w:t>elektronske</w:t>
      </w:r>
      <w:r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="006E197B">
        <w:rPr>
          <w:rFonts w:ascii="Times New Roman" w:eastAsiaTheme="minorHAnsi" w:hAnsi="Times New Roman"/>
          <w:noProof w:val="0"/>
          <w:sz w:val="24"/>
          <w:szCs w:val="24"/>
        </w:rPr>
        <w:t>medije</w:t>
      </w:r>
      <w:r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="006E197B">
        <w:rPr>
          <w:rFonts w:ascii="Times New Roman" w:eastAsiaTheme="minorHAnsi" w:hAnsi="Times New Roman"/>
          <w:noProof w:val="0"/>
          <w:sz w:val="24"/>
          <w:szCs w:val="24"/>
        </w:rPr>
        <w:t>regulisan</w:t>
      </w:r>
      <w:r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="006E197B">
        <w:rPr>
          <w:rFonts w:ascii="Times New Roman" w:eastAsiaTheme="minorHAnsi" w:hAnsi="Times New Roman"/>
          <w:noProof w:val="0"/>
          <w:sz w:val="24"/>
          <w:szCs w:val="24"/>
        </w:rPr>
        <w:t>čl</w:t>
      </w:r>
      <w:r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. 10. </w:t>
      </w:r>
      <w:r w:rsidR="006E197B">
        <w:rPr>
          <w:rFonts w:ascii="Times New Roman" w:eastAsiaTheme="minorHAnsi" w:hAnsi="Times New Roman"/>
          <w:noProof w:val="0"/>
          <w:sz w:val="24"/>
          <w:szCs w:val="24"/>
        </w:rPr>
        <w:t>i</w:t>
      </w:r>
      <w:r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11. </w:t>
      </w:r>
      <w:r w:rsidR="006E197B">
        <w:rPr>
          <w:rFonts w:ascii="Times New Roman" w:eastAsiaTheme="minorHAnsi" w:hAnsi="Times New Roman"/>
          <w:noProof w:val="0"/>
          <w:sz w:val="24"/>
          <w:szCs w:val="24"/>
        </w:rPr>
        <w:t>Zakona</w:t>
      </w:r>
      <w:r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="006E197B">
        <w:rPr>
          <w:rFonts w:ascii="Times New Roman" w:eastAsiaTheme="minorHAnsi" w:hAnsi="Times New Roman"/>
          <w:noProof w:val="0"/>
          <w:sz w:val="24"/>
          <w:szCs w:val="24"/>
        </w:rPr>
        <w:t>o</w:t>
      </w:r>
      <w:r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="006E197B">
        <w:rPr>
          <w:rFonts w:ascii="Times New Roman" w:eastAsiaTheme="minorHAnsi" w:hAnsi="Times New Roman"/>
          <w:noProof w:val="0"/>
          <w:sz w:val="24"/>
          <w:szCs w:val="24"/>
        </w:rPr>
        <w:t>elektronskim</w:t>
      </w:r>
      <w:r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="006E197B">
        <w:rPr>
          <w:rFonts w:ascii="Times New Roman" w:eastAsiaTheme="minorHAnsi" w:hAnsi="Times New Roman"/>
          <w:noProof w:val="0"/>
          <w:sz w:val="24"/>
          <w:szCs w:val="24"/>
        </w:rPr>
        <w:t>medijima</w:t>
      </w:r>
      <w:r w:rsidRPr="0021586D">
        <w:rPr>
          <w:rFonts w:ascii="Times New Roman" w:eastAsiaTheme="minorHAnsi" w:hAnsi="Times New Roman"/>
          <w:noProof w:val="0"/>
          <w:sz w:val="24"/>
          <w:szCs w:val="24"/>
        </w:rPr>
        <w:t>.</w:t>
      </w:r>
    </w:p>
    <w:p w:rsidR="000A6E25" w:rsidRPr="0021586D" w:rsidRDefault="00625F77" w:rsidP="00F81EEE">
      <w:pPr>
        <w:spacing w:after="0"/>
        <w:ind w:right="-12" w:firstLine="720"/>
        <w:jc w:val="both"/>
        <w:rPr>
          <w:rFonts w:ascii="Times New Roman" w:hAnsi="Times New Roman"/>
          <w:sz w:val="24"/>
          <w:szCs w:val="24"/>
        </w:rPr>
      </w:pPr>
    </w:p>
    <w:p w:rsidR="0035343B" w:rsidRPr="0021586D" w:rsidRDefault="006E197B" w:rsidP="00F81EEE">
      <w:pPr>
        <w:spacing w:after="0"/>
        <w:ind w:right="-12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Nije</w:t>
      </w:r>
      <w:r w:rsidR="00750CEB" w:rsidRPr="002158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bilo</w:t>
      </w:r>
      <w:r w:rsidR="00750CEB" w:rsidRPr="002158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diskusije</w:t>
      </w:r>
      <w:r w:rsidR="00750CEB" w:rsidRPr="0021586D">
        <w:rPr>
          <w:rFonts w:ascii="Times New Roman" w:hAnsi="Times New Roman"/>
          <w:sz w:val="24"/>
          <w:szCs w:val="24"/>
        </w:rPr>
        <w:t>.</w:t>
      </w:r>
    </w:p>
    <w:p w:rsidR="00C44722" w:rsidRPr="0021586D" w:rsidRDefault="00625F77" w:rsidP="00F81EEE">
      <w:pPr>
        <w:spacing w:after="0"/>
        <w:ind w:right="-12" w:firstLine="720"/>
        <w:jc w:val="both"/>
        <w:rPr>
          <w:rFonts w:ascii="Times New Roman" w:hAnsi="Times New Roman"/>
          <w:sz w:val="24"/>
          <w:szCs w:val="24"/>
        </w:rPr>
      </w:pPr>
    </w:p>
    <w:p w:rsidR="0013069B" w:rsidRPr="0021586D" w:rsidRDefault="006E197B" w:rsidP="00C44722">
      <w:pPr>
        <w:pStyle w:val="NoSpacing"/>
        <w:spacing w:after="120" w:line="276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</w:t>
      </w:r>
      <w:r w:rsidR="00750CEB" w:rsidRPr="002158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750CEB" w:rsidRPr="0021586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jednoglasno</w:t>
      </w:r>
      <w:r w:rsidR="00750CEB" w:rsidRPr="0021586D">
        <w:rPr>
          <w:rFonts w:ascii="Times New Roman" w:hAnsi="Times New Roman" w:cs="Times New Roman"/>
          <w:sz w:val="24"/>
          <w:szCs w:val="24"/>
        </w:rPr>
        <w:t xml:space="preserve"> (14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750CEB" w:rsidRPr="0021586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doneo</w:t>
      </w:r>
      <w:r w:rsidR="00750CEB" w:rsidRPr="0021586D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Odluku</w:t>
      </w:r>
      <w:r w:rsidR="00750CEB" w:rsidRPr="0021586D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o</w:t>
      </w:r>
      <w:r w:rsidR="00750CEB" w:rsidRPr="0021586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pokretanju</w:t>
      </w:r>
      <w:r w:rsidR="00750CEB" w:rsidRPr="0021586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postupka</w:t>
      </w:r>
      <w:r w:rsidR="00750CEB" w:rsidRPr="0021586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</w:t>
      </w:r>
      <w:r w:rsidR="00750CEB" w:rsidRPr="0021586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predlaganje</w:t>
      </w:r>
      <w:r w:rsidR="00750CEB" w:rsidRPr="0021586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kandidata</w:t>
      </w:r>
      <w:r w:rsidR="00750CEB" w:rsidRPr="0021586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</w:t>
      </w:r>
      <w:r w:rsidR="00750CEB" w:rsidRPr="0021586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izbor</w:t>
      </w:r>
      <w:r w:rsidR="00750CEB" w:rsidRPr="0021586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člana</w:t>
      </w:r>
      <w:r w:rsidR="00750CEB" w:rsidRPr="0021586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Saveta</w:t>
      </w:r>
      <w:r w:rsidR="00750CEB" w:rsidRPr="0021586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Regulatornog</w:t>
      </w:r>
      <w:r w:rsidR="00750CEB" w:rsidRPr="0021586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tela</w:t>
      </w:r>
      <w:r w:rsidR="00750CEB" w:rsidRPr="0021586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</w:t>
      </w:r>
      <w:r w:rsidR="00750CEB" w:rsidRPr="0021586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elektronske</w:t>
      </w:r>
      <w:r w:rsidR="00750CEB" w:rsidRPr="0021586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medije</w:t>
      </w:r>
      <w:r w:rsidR="00750CEB" w:rsidRPr="0021586D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koje</w:t>
      </w:r>
      <w:r w:rsidR="00750CEB" w:rsidRPr="0021586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predlažu</w:t>
      </w:r>
      <w:r w:rsidR="00750CEB" w:rsidRPr="0021586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univerziteti</w:t>
      </w:r>
      <w:r w:rsidR="00750CEB" w:rsidRPr="0021586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akreditovani</w:t>
      </w:r>
      <w:r w:rsidR="00750CEB" w:rsidRPr="0021586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u</w:t>
      </w:r>
      <w:r w:rsidR="00750CEB" w:rsidRPr="0021586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Republici</w:t>
      </w:r>
      <w:r w:rsidR="00750CEB" w:rsidRPr="0021586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Srbiji</w:t>
      </w:r>
      <w:r w:rsidR="00750CEB" w:rsidRPr="0021586D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zajedničkim</w:t>
      </w:r>
      <w:r w:rsidR="00750CEB" w:rsidRPr="0021586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dogovorom</w:t>
      </w:r>
      <w:r w:rsidR="00750CEB" w:rsidRPr="0021586D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u</w:t>
      </w:r>
      <w:r w:rsidR="00750CEB" w:rsidRPr="0021586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predloženom</w:t>
      </w:r>
      <w:r w:rsidR="00750CEB" w:rsidRPr="0021586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tekstu</w:t>
      </w:r>
      <w:r w:rsidR="00750CEB" w:rsidRPr="0021586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35343B" w:rsidRPr="0021586D" w:rsidRDefault="006E197B" w:rsidP="00C44722">
      <w:pPr>
        <w:spacing w:after="120"/>
        <w:ind w:right="-12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</w:t>
      </w:r>
      <w:r w:rsidR="00750CEB" w:rsidRPr="002158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750CEB" w:rsidRPr="0021586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jednoglasno</w:t>
      </w:r>
      <w:r w:rsidR="00750CEB" w:rsidRPr="0021586D">
        <w:rPr>
          <w:rFonts w:ascii="Times New Roman" w:hAnsi="Times New Roman"/>
          <w:sz w:val="24"/>
          <w:szCs w:val="24"/>
        </w:rPr>
        <w:t xml:space="preserve"> (14 </w:t>
      </w:r>
      <w:r>
        <w:rPr>
          <w:rFonts w:ascii="Times New Roman" w:hAnsi="Times New Roman"/>
          <w:sz w:val="24"/>
          <w:szCs w:val="24"/>
        </w:rPr>
        <w:t>za</w:t>
      </w:r>
      <w:r w:rsidR="00750CEB" w:rsidRPr="0021586D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utvrdio</w:t>
      </w:r>
      <w:r w:rsidR="00750CEB" w:rsidRPr="002158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tekst</w:t>
      </w:r>
      <w:r w:rsidR="00750CEB" w:rsidRPr="002158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Javnog</w:t>
      </w:r>
      <w:r w:rsidR="00750CEB" w:rsidRPr="002158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poziva</w:t>
      </w:r>
      <w:r w:rsidR="00750CEB" w:rsidRPr="0021586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za</w:t>
      </w:r>
      <w:r w:rsidR="00750CEB" w:rsidRPr="0021586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predlaganje</w:t>
      </w:r>
      <w:r w:rsidR="00750CEB" w:rsidRPr="0021586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kandidata</w:t>
      </w:r>
      <w:r w:rsidR="00750CEB" w:rsidRPr="0021586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za</w:t>
      </w:r>
      <w:r w:rsidR="00750CEB" w:rsidRPr="0021586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izbor</w:t>
      </w:r>
      <w:r w:rsidR="00750CEB" w:rsidRPr="0021586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člana</w:t>
      </w:r>
      <w:r w:rsidR="00750CEB" w:rsidRPr="0021586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Saveta</w:t>
      </w:r>
      <w:r w:rsidR="00750CEB" w:rsidRPr="0021586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Regulatora</w:t>
      </w:r>
      <w:r w:rsidR="00750CEB" w:rsidRPr="0021586D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u</w:t>
      </w:r>
      <w:r w:rsidR="00750CEB" w:rsidRPr="0021586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predloženom</w:t>
      </w:r>
      <w:r w:rsidR="00750CEB" w:rsidRPr="0021586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tekstu</w:t>
      </w:r>
      <w:r w:rsidR="00750CEB" w:rsidRPr="0021586D">
        <w:rPr>
          <w:rFonts w:ascii="Times New Roman" w:hAnsi="Times New Roman"/>
          <w:sz w:val="24"/>
          <w:szCs w:val="24"/>
        </w:rPr>
        <w:t>.</w:t>
      </w:r>
    </w:p>
    <w:p w:rsidR="00C44722" w:rsidRPr="0021586D" w:rsidRDefault="006E197B" w:rsidP="00C44722">
      <w:pPr>
        <w:spacing w:after="120"/>
        <w:ind w:right="-12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z-Cyrl-UZ"/>
        </w:rPr>
        <w:t>Obavestila</w:t>
      </w:r>
      <w:r w:rsidR="00750CEB" w:rsidRPr="0021586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je</w:t>
      </w:r>
      <w:r w:rsidR="00750CEB" w:rsidRPr="0021586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članove</w:t>
      </w:r>
      <w:r w:rsidR="00750CEB" w:rsidRPr="0021586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Odbora</w:t>
      </w:r>
      <w:r w:rsidR="00750CEB" w:rsidRPr="0021586D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da</w:t>
      </w:r>
      <w:r w:rsidR="00750CEB" w:rsidRPr="0021586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će</w:t>
      </w:r>
      <w:r w:rsidR="00750CEB" w:rsidRPr="0021586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Javni</w:t>
      </w:r>
      <w:r w:rsidR="00750CEB" w:rsidRPr="0021586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poziv</w:t>
      </w:r>
      <w:r w:rsidR="00750CEB" w:rsidRPr="0021586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za</w:t>
      </w:r>
      <w:r w:rsidR="00750CEB" w:rsidRPr="0021586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predlaganje</w:t>
      </w:r>
      <w:r w:rsidR="00750CEB" w:rsidRPr="0021586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kandidata</w:t>
      </w:r>
      <w:r w:rsidR="00750CEB" w:rsidRPr="0021586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za</w:t>
      </w:r>
      <w:r w:rsidR="00750CEB" w:rsidRPr="0021586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izbor</w:t>
      </w:r>
      <w:r w:rsidR="00750CEB" w:rsidRPr="0021586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člana</w:t>
      </w:r>
      <w:r w:rsidR="00750CEB" w:rsidRPr="0021586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Saveta</w:t>
      </w:r>
      <w:r w:rsidR="00750CEB" w:rsidRPr="0021586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Regulatora</w:t>
      </w:r>
      <w:r w:rsidR="00750CEB" w:rsidRPr="0021586D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biti</w:t>
      </w:r>
      <w:r w:rsidR="00750CEB" w:rsidRPr="0021586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objavljen</w:t>
      </w:r>
      <w:r w:rsidR="00750CEB" w:rsidRPr="0021586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</w:t>
      </w:r>
      <w:r w:rsidR="00750CEB" w:rsidRPr="0021586D">
        <w:rPr>
          <w:rFonts w:ascii="Times New Roman" w:hAnsi="Times New Roman"/>
          <w:sz w:val="24"/>
          <w:szCs w:val="24"/>
          <w:lang w:val="uz-Cyrl-UZ"/>
        </w:rPr>
        <w:t xml:space="preserve"> “</w:t>
      </w:r>
      <w:r>
        <w:rPr>
          <w:rFonts w:ascii="Times New Roman" w:hAnsi="Times New Roman"/>
          <w:sz w:val="24"/>
          <w:szCs w:val="24"/>
          <w:lang w:val="uz-Cyrl-UZ"/>
        </w:rPr>
        <w:t>Službenom</w:t>
      </w:r>
      <w:r w:rsidR="00750CEB" w:rsidRPr="0021586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glasniku</w:t>
      </w:r>
      <w:r w:rsidR="00750CEB" w:rsidRPr="0021586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Republike</w:t>
      </w:r>
      <w:r w:rsidR="00750CEB" w:rsidRPr="0021586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Srbije</w:t>
      </w:r>
      <w:r w:rsidR="00750CEB" w:rsidRPr="0021586D">
        <w:rPr>
          <w:rFonts w:ascii="Times New Roman" w:hAnsi="Times New Roman"/>
          <w:sz w:val="24"/>
          <w:szCs w:val="24"/>
          <w:lang w:val="uz-Cyrl-UZ"/>
        </w:rPr>
        <w:t xml:space="preserve">”, </w:t>
      </w:r>
      <w:r>
        <w:rPr>
          <w:rFonts w:ascii="Times New Roman" w:hAnsi="Times New Roman"/>
          <w:sz w:val="24"/>
          <w:szCs w:val="24"/>
          <w:lang w:val="uz-Cyrl-UZ"/>
        </w:rPr>
        <w:t>dnevnom</w:t>
      </w:r>
      <w:r w:rsidR="00750CEB" w:rsidRPr="0021586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listu</w:t>
      </w:r>
      <w:r w:rsidR="00750CEB" w:rsidRPr="0021586D">
        <w:rPr>
          <w:rFonts w:ascii="Times New Roman" w:hAnsi="Times New Roman"/>
          <w:sz w:val="24"/>
          <w:szCs w:val="24"/>
          <w:lang w:val="uz-Cyrl-UZ"/>
        </w:rPr>
        <w:t xml:space="preserve"> “</w:t>
      </w:r>
      <w:r>
        <w:rPr>
          <w:rFonts w:ascii="Times New Roman" w:hAnsi="Times New Roman"/>
          <w:sz w:val="24"/>
          <w:szCs w:val="24"/>
          <w:lang w:val="uz-Cyrl-UZ"/>
        </w:rPr>
        <w:t>Politika</w:t>
      </w:r>
      <w:r w:rsidR="00750CEB" w:rsidRPr="0021586D">
        <w:rPr>
          <w:rFonts w:ascii="Times New Roman" w:hAnsi="Times New Roman"/>
          <w:sz w:val="24"/>
          <w:szCs w:val="24"/>
          <w:lang w:val="uz-Cyrl-UZ"/>
        </w:rPr>
        <w:t xml:space="preserve">”, </w:t>
      </w:r>
      <w:r>
        <w:rPr>
          <w:rFonts w:ascii="Times New Roman" w:hAnsi="Times New Roman"/>
          <w:sz w:val="24"/>
          <w:szCs w:val="24"/>
          <w:lang w:val="uz-Cyrl-UZ"/>
        </w:rPr>
        <w:t>kao</w:t>
      </w:r>
      <w:r w:rsidR="00750CEB" w:rsidRPr="0021586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</w:t>
      </w:r>
      <w:r w:rsidR="00750CEB" w:rsidRPr="0021586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na</w:t>
      </w:r>
      <w:r w:rsidR="00750CEB" w:rsidRPr="0021586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internet</w:t>
      </w:r>
      <w:r w:rsidR="00750CEB" w:rsidRPr="0021586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stranici</w:t>
      </w:r>
      <w:r w:rsidR="00750CEB" w:rsidRPr="0021586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Narodne</w:t>
      </w:r>
      <w:r w:rsidR="00750CEB" w:rsidRPr="0021586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skupštine</w:t>
      </w:r>
      <w:r w:rsidR="00750CEB" w:rsidRPr="0021586D">
        <w:rPr>
          <w:rFonts w:ascii="Times New Roman" w:hAnsi="Times New Roman"/>
          <w:sz w:val="24"/>
          <w:szCs w:val="24"/>
          <w:lang w:val="uz-Cyrl-UZ"/>
        </w:rPr>
        <w:t>.</w:t>
      </w:r>
    </w:p>
    <w:p w:rsidR="00395215" w:rsidRPr="0021586D" w:rsidRDefault="006E197B" w:rsidP="00C44722">
      <w:pPr>
        <w:spacing w:after="120"/>
        <w:ind w:right="-12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Sednica</w:t>
      </w:r>
      <w:r w:rsidR="00750CEB" w:rsidRPr="002158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750CEB" w:rsidRPr="002158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završena</w:t>
      </w:r>
      <w:r w:rsidR="00750CEB" w:rsidRPr="002158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750CEB" w:rsidRPr="0021586D">
        <w:rPr>
          <w:rFonts w:ascii="Times New Roman" w:hAnsi="Times New Roman"/>
          <w:sz w:val="24"/>
          <w:szCs w:val="24"/>
        </w:rPr>
        <w:t xml:space="preserve"> 13,15 </w:t>
      </w:r>
      <w:r>
        <w:rPr>
          <w:rFonts w:ascii="Times New Roman" w:hAnsi="Times New Roman"/>
          <w:sz w:val="24"/>
          <w:szCs w:val="24"/>
        </w:rPr>
        <w:t>časova</w:t>
      </w:r>
      <w:r w:rsidR="00750CEB" w:rsidRPr="0021586D">
        <w:rPr>
          <w:rFonts w:ascii="Times New Roman" w:hAnsi="Times New Roman"/>
          <w:sz w:val="24"/>
          <w:szCs w:val="24"/>
        </w:rPr>
        <w:t>.</w:t>
      </w:r>
    </w:p>
    <w:p w:rsidR="00C44722" w:rsidRPr="0021586D" w:rsidRDefault="00625F77" w:rsidP="00C44722">
      <w:pPr>
        <w:spacing w:after="120"/>
        <w:ind w:right="-12" w:firstLine="720"/>
        <w:jc w:val="both"/>
        <w:rPr>
          <w:rFonts w:ascii="Times New Roman" w:hAnsi="Times New Roman"/>
          <w:sz w:val="24"/>
          <w:szCs w:val="24"/>
        </w:rPr>
      </w:pPr>
    </w:p>
    <w:p w:rsidR="00C44722" w:rsidRPr="0021586D" w:rsidRDefault="00625F77" w:rsidP="00C44722">
      <w:pPr>
        <w:spacing w:after="120"/>
        <w:ind w:right="-12" w:firstLine="720"/>
        <w:jc w:val="both"/>
        <w:rPr>
          <w:rFonts w:ascii="Times New Roman" w:hAnsi="Times New Roman"/>
          <w:sz w:val="24"/>
          <w:szCs w:val="24"/>
        </w:rPr>
      </w:pPr>
    </w:p>
    <w:p w:rsidR="00395215" w:rsidRPr="0021586D" w:rsidRDefault="006E197B" w:rsidP="00F81EE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SEKRETAR</w:t>
      </w:r>
      <w:r w:rsidR="00750CEB" w:rsidRPr="0021586D">
        <w:rPr>
          <w:rFonts w:ascii="Times New Roman" w:hAnsi="Times New Roman"/>
          <w:sz w:val="24"/>
          <w:szCs w:val="24"/>
          <w:lang w:val="uz-Cyrl-UZ"/>
        </w:rPr>
        <w:t xml:space="preserve">              </w:t>
      </w:r>
      <w:r w:rsidR="00750CEB" w:rsidRPr="0021586D">
        <w:rPr>
          <w:rFonts w:ascii="Times New Roman" w:hAnsi="Times New Roman"/>
          <w:sz w:val="24"/>
          <w:szCs w:val="24"/>
          <w:lang w:val="uz-Cyrl-UZ"/>
        </w:rPr>
        <w:tab/>
      </w:r>
      <w:r w:rsidR="00750CEB" w:rsidRPr="0021586D">
        <w:rPr>
          <w:rFonts w:ascii="Times New Roman" w:hAnsi="Times New Roman"/>
          <w:sz w:val="24"/>
          <w:szCs w:val="24"/>
          <w:lang w:val="uz-Cyrl-UZ"/>
        </w:rPr>
        <w:tab/>
      </w:r>
      <w:r w:rsidR="00750CEB" w:rsidRPr="0021586D">
        <w:rPr>
          <w:rFonts w:ascii="Times New Roman" w:hAnsi="Times New Roman"/>
          <w:sz w:val="24"/>
          <w:szCs w:val="24"/>
          <w:lang w:val="uz-Cyrl-UZ"/>
        </w:rPr>
        <w:tab/>
      </w:r>
      <w:r w:rsidR="00750CEB" w:rsidRPr="0021586D">
        <w:rPr>
          <w:rFonts w:ascii="Times New Roman" w:hAnsi="Times New Roman"/>
          <w:sz w:val="24"/>
          <w:szCs w:val="24"/>
          <w:lang w:val="uz-Cyrl-UZ"/>
        </w:rPr>
        <w:tab/>
      </w:r>
      <w:r w:rsidR="00750CEB" w:rsidRPr="0021586D">
        <w:rPr>
          <w:rFonts w:ascii="Times New Roman" w:hAnsi="Times New Roman"/>
          <w:sz w:val="24"/>
          <w:szCs w:val="24"/>
          <w:lang w:val="uz-Cyrl-UZ"/>
        </w:rPr>
        <w:tab/>
        <w:t xml:space="preserve">           </w:t>
      </w:r>
      <w:r>
        <w:rPr>
          <w:rFonts w:ascii="Times New Roman" w:hAnsi="Times New Roman"/>
          <w:sz w:val="24"/>
          <w:szCs w:val="24"/>
          <w:lang w:val="uz-Cyrl-UZ"/>
        </w:rPr>
        <w:t>PREDSEDNIK</w:t>
      </w:r>
      <w:r w:rsidR="00750CEB" w:rsidRPr="0021586D">
        <w:rPr>
          <w:rFonts w:ascii="Times New Roman" w:hAnsi="Times New Roman"/>
          <w:sz w:val="24"/>
          <w:szCs w:val="24"/>
          <w:lang w:val="uz-Cyrl-UZ"/>
        </w:rPr>
        <w:t xml:space="preserve">                                                   </w:t>
      </w:r>
      <w:r w:rsidR="00750CEB" w:rsidRPr="0021586D">
        <w:rPr>
          <w:rFonts w:ascii="Times New Roman" w:hAnsi="Times New Roman"/>
          <w:sz w:val="24"/>
          <w:szCs w:val="24"/>
          <w:lang w:val="uz-Cyrl-UZ"/>
        </w:rPr>
        <w:tab/>
      </w:r>
      <w:r w:rsidR="00750CEB" w:rsidRPr="0021586D">
        <w:rPr>
          <w:rFonts w:ascii="Times New Roman" w:hAnsi="Times New Roman"/>
          <w:sz w:val="24"/>
          <w:szCs w:val="24"/>
          <w:lang w:val="uz-Cyrl-UZ"/>
        </w:rPr>
        <w:tab/>
        <w:t xml:space="preserve">      </w:t>
      </w:r>
    </w:p>
    <w:p w:rsidR="001C2EEB" w:rsidRPr="0021586D" w:rsidRDefault="00750CEB" w:rsidP="00F81E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586D">
        <w:rPr>
          <w:rFonts w:ascii="Times New Roman" w:hAnsi="Times New Roman"/>
          <w:sz w:val="24"/>
          <w:szCs w:val="24"/>
          <w:lang w:val="uz-Cyrl-UZ"/>
        </w:rPr>
        <w:t xml:space="preserve">            </w:t>
      </w:r>
      <w:r w:rsidR="006E197B">
        <w:rPr>
          <w:rFonts w:ascii="Times New Roman" w:hAnsi="Times New Roman"/>
          <w:sz w:val="24"/>
          <w:szCs w:val="24"/>
          <w:lang w:val="uz-Cyrl-UZ"/>
        </w:rPr>
        <w:t>Dana</w:t>
      </w:r>
      <w:r w:rsidRPr="0021586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E197B">
        <w:rPr>
          <w:rFonts w:ascii="Times New Roman" w:hAnsi="Times New Roman"/>
          <w:sz w:val="24"/>
          <w:szCs w:val="24"/>
          <w:lang w:val="uz-Cyrl-UZ"/>
        </w:rPr>
        <w:t>Gak</w:t>
      </w:r>
      <w:r w:rsidRPr="0021586D">
        <w:rPr>
          <w:rFonts w:ascii="Times New Roman" w:hAnsi="Times New Roman"/>
          <w:sz w:val="24"/>
          <w:szCs w:val="24"/>
          <w:lang w:val="uz-Cyrl-UZ"/>
        </w:rPr>
        <w:t xml:space="preserve">                                                              </w:t>
      </w:r>
      <w:r w:rsidRPr="0021586D">
        <w:rPr>
          <w:rFonts w:ascii="Times New Roman" w:hAnsi="Times New Roman"/>
          <w:sz w:val="24"/>
          <w:szCs w:val="24"/>
        </w:rPr>
        <w:t xml:space="preserve">   </w:t>
      </w:r>
      <w:r w:rsidRPr="0021586D">
        <w:rPr>
          <w:rFonts w:ascii="Times New Roman" w:hAnsi="Times New Roman"/>
          <w:sz w:val="24"/>
          <w:szCs w:val="24"/>
          <w:lang w:val="uz-Cyrl-UZ"/>
        </w:rPr>
        <w:t xml:space="preserve">          </w:t>
      </w:r>
      <w:r w:rsidR="006E197B">
        <w:rPr>
          <w:rFonts w:ascii="Times New Roman" w:hAnsi="Times New Roman"/>
          <w:sz w:val="24"/>
          <w:szCs w:val="24"/>
        </w:rPr>
        <w:t xml:space="preserve">     </w:t>
      </w:r>
      <w:bookmarkStart w:id="0" w:name="_GoBack"/>
      <w:bookmarkEnd w:id="0"/>
      <w:r w:rsidR="006E197B">
        <w:rPr>
          <w:rFonts w:ascii="Times New Roman" w:hAnsi="Times New Roman"/>
          <w:sz w:val="24"/>
          <w:szCs w:val="24"/>
        </w:rPr>
        <w:t>Sandra</w:t>
      </w:r>
      <w:r w:rsidRPr="0021586D">
        <w:rPr>
          <w:rFonts w:ascii="Times New Roman" w:hAnsi="Times New Roman"/>
          <w:sz w:val="24"/>
          <w:szCs w:val="24"/>
        </w:rPr>
        <w:t xml:space="preserve"> </w:t>
      </w:r>
      <w:r w:rsidR="006E197B">
        <w:rPr>
          <w:rFonts w:ascii="Times New Roman" w:hAnsi="Times New Roman"/>
          <w:sz w:val="24"/>
          <w:szCs w:val="24"/>
        </w:rPr>
        <w:t>Božić</w:t>
      </w:r>
    </w:p>
    <w:sectPr w:rsidR="001C2EEB" w:rsidRPr="0021586D" w:rsidSect="006928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F77" w:rsidRDefault="00625F77">
      <w:pPr>
        <w:spacing w:after="0" w:line="240" w:lineRule="auto"/>
      </w:pPr>
      <w:r>
        <w:separator/>
      </w:r>
    </w:p>
  </w:endnote>
  <w:endnote w:type="continuationSeparator" w:id="0">
    <w:p w:rsidR="00625F77" w:rsidRDefault="00625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97B" w:rsidRDefault="006E19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noProof w:val="0"/>
        <w:sz w:val="24"/>
        <w:szCs w:val="24"/>
      </w:rPr>
      <w:id w:val="3918629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2160" w:rsidRPr="00B37F56" w:rsidRDefault="00750CEB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B37F56">
          <w:rPr>
            <w:rFonts w:ascii="Times New Roman" w:hAnsi="Times New Roman"/>
            <w:noProof w:val="0"/>
            <w:sz w:val="24"/>
            <w:szCs w:val="24"/>
          </w:rPr>
          <w:fldChar w:fldCharType="begin"/>
        </w:r>
        <w:r w:rsidRPr="00B37F56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B37F56">
          <w:rPr>
            <w:rFonts w:ascii="Times New Roman" w:hAnsi="Times New Roman"/>
            <w:noProof w:val="0"/>
            <w:sz w:val="24"/>
            <w:szCs w:val="24"/>
          </w:rPr>
          <w:fldChar w:fldCharType="separate"/>
        </w:r>
        <w:r w:rsidR="006E197B">
          <w:rPr>
            <w:rFonts w:ascii="Times New Roman" w:hAnsi="Times New Roman"/>
            <w:sz w:val="24"/>
            <w:szCs w:val="24"/>
          </w:rPr>
          <w:t>5</w:t>
        </w:r>
        <w:r w:rsidRPr="00B37F5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F2160" w:rsidRDefault="00625F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97B" w:rsidRDefault="006E19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F77" w:rsidRDefault="00625F77">
      <w:pPr>
        <w:spacing w:after="0" w:line="240" w:lineRule="auto"/>
      </w:pPr>
      <w:r>
        <w:separator/>
      </w:r>
    </w:p>
  </w:footnote>
  <w:footnote w:type="continuationSeparator" w:id="0">
    <w:p w:rsidR="00625F77" w:rsidRDefault="00625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97B" w:rsidRDefault="006E19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97B" w:rsidRDefault="006E19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97B" w:rsidRDefault="006E19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31A66"/>
    <w:multiLevelType w:val="hybridMultilevel"/>
    <w:tmpl w:val="576C6430"/>
    <w:lvl w:ilvl="0" w:tplc="60644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C2B452" w:tentative="1">
      <w:start w:val="1"/>
      <w:numFmt w:val="lowerLetter"/>
      <w:lvlText w:val="%2."/>
      <w:lvlJc w:val="left"/>
      <w:pPr>
        <w:ind w:left="1800" w:hanging="360"/>
      </w:pPr>
    </w:lvl>
    <w:lvl w:ilvl="2" w:tplc="4FD4D222" w:tentative="1">
      <w:start w:val="1"/>
      <w:numFmt w:val="lowerRoman"/>
      <w:lvlText w:val="%3."/>
      <w:lvlJc w:val="right"/>
      <w:pPr>
        <w:ind w:left="2520" w:hanging="180"/>
      </w:pPr>
    </w:lvl>
    <w:lvl w:ilvl="3" w:tplc="07CA4B22" w:tentative="1">
      <w:start w:val="1"/>
      <w:numFmt w:val="decimal"/>
      <w:lvlText w:val="%4."/>
      <w:lvlJc w:val="left"/>
      <w:pPr>
        <w:ind w:left="3240" w:hanging="360"/>
      </w:pPr>
    </w:lvl>
    <w:lvl w:ilvl="4" w:tplc="C006519A" w:tentative="1">
      <w:start w:val="1"/>
      <w:numFmt w:val="lowerLetter"/>
      <w:lvlText w:val="%5."/>
      <w:lvlJc w:val="left"/>
      <w:pPr>
        <w:ind w:left="3960" w:hanging="360"/>
      </w:pPr>
    </w:lvl>
    <w:lvl w:ilvl="5" w:tplc="0BE48AB4" w:tentative="1">
      <w:start w:val="1"/>
      <w:numFmt w:val="lowerRoman"/>
      <w:lvlText w:val="%6."/>
      <w:lvlJc w:val="right"/>
      <w:pPr>
        <w:ind w:left="4680" w:hanging="180"/>
      </w:pPr>
    </w:lvl>
    <w:lvl w:ilvl="6" w:tplc="7EDE720E" w:tentative="1">
      <w:start w:val="1"/>
      <w:numFmt w:val="decimal"/>
      <w:lvlText w:val="%7."/>
      <w:lvlJc w:val="left"/>
      <w:pPr>
        <w:ind w:left="5400" w:hanging="360"/>
      </w:pPr>
    </w:lvl>
    <w:lvl w:ilvl="7" w:tplc="FFFAE0D2" w:tentative="1">
      <w:start w:val="1"/>
      <w:numFmt w:val="lowerLetter"/>
      <w:lvlText w:val="%8."/>
      <w:lvlJc w:val="left"/>
      <w:pPr>
        <w:ind w:left="6120" w:hanging="360"/>
      </w:pPr>
    </w:lvl>
    <w:lvl w:ilvl="8" w:tplc="9D0E913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ED4362"/>
    <w:multiLevelType w:val="hybridMultilevel"/>
    <w:tmpl w:val="8730CF1A"/>
    <w:lvl w:ilvl="0" w:tplc="460ED78E">
      <w:start w:val="1"/>
      <w:numFmt w:val="decimal"/>
      <w:lvlText w:val="%1."/>
      <w:lvlJc w:val="left"/>
      <w:pPr>
        <w:ind w:left="1303" w:hanging="1020"/>
      </w:pPr>
      <w:rPr>
        <w:rFonts w:hint="default"/>
      </w:rPr>
    </w:lvl>
    <w:lvl w:ilvl="1" w:tplc="0B3AFD56" w:tentative="1">
      <w:start w:val="1"/>
      <w:numFmt w:val="lowerLetter"/>
      <w:lvlText w:val="%2."/>
      <w:lvlJc w:val="left"/>
      <w:pPr>
        <w:ind w:left="2215" w:hanging="360"/>
      </w:pPr>
    </w:lvl>
    <w:lvl w:ilvl="2" w:tplc="6DBE77BE" w:tentative="1">
      <w:start w:val="1"/>
      <w:numFmt w:val="lowerRoman"/>
      <w:lvlText w:val="%3."/>
      <w:lvlJc w:val="right"/>
      <w:pPr>
        <w:ind w:left="2935" w:hanging="180"/>
      </w:pPr>
    </w:lvl>
    <w:lvl w:ilvl="3" w:tplc="2FE83B88" w:tentative="1">
      <w:start w:val="1"/>
      <w:numFmt w:val="decimal"/>
      <w:lvlText w:val="%4."/>
      <w:lvlJc w:val="left"/>
      <w:pPr>
        <w:ind w:left="3655" w:hanging="360"/>
      </w:pPr>
    </w:lvl>
    <w:lvl w:ilvl="4" w:tplc="5BA0651A" w:tentative="1">
      <w:start w:val="1"/>
      <w:numFmt w:val="lowerLetter"/>
      <w:lvlText w:val="%5."/>
      <w:lvlJc w:val="left"/>
      <w:pPr>
        <w:ind w:left="4375" w:hanging="360"/>
      </w:pPr>
    </w:lvl>
    <w:lvl w:ilvl="5" w:tplc="12E2BD4A" w:tentative="1">
      <w:start w:val="1"/>
      <w:numFmt w:val="lowerRoman"/>
      <w:lvlText w:val="%6."/>
      <w:lvlJc w:val="right"/>
      <w:pPr>
        <w:ind w:left="5095" w:hanging="180"/>
      </w:pPr>
    </w:lvl>
    <w:lvl w:ilvl="6" w:tplc="61964A2E" w:tentative="1">
      <w:start w:val="1"/>
      <w:numFmt w:val="decimal"/>
      <w:lvlText w:val="%7."/>
      <w:lvlJc w:val="left"/>
      <w:pPr>
        <w:ind w:left="5815" w:hanging="360"/>
      </w:pPr>
    </w:lvl>
    <w:lvl w:ilvl="7" w:tplc="3800DBA4" w:tentative="1">
      <w:start w:val="1"/>
      <w:numFmt w:val="lowerLetter"/>
      <w:lvlText w:val="%8."/>
      <w:lvlJc w:val="left"/>
      <w:pPr>
        <w:ind w:left="6535" w:hanging="360"/>
      </w:pPr>
    </w:lvl>
    <w:lvl w:ilvl="8" w:tplc="E6D4E23A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1013552D"/>
    <w:multiLevelType w:val="hybridMultilevel"/>
    <w:tmpl w:val="2484318C"/>
    <w:lvl w:ilvl="0" w:tplc="9000D90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A920DA1A" w:tentative="1">
      <w:start w:val="1"/>
      <w:numFmt w:val="lowerLetter"/>
      <w:lvlText w:val="%2."/>
      <w:lvlJc w:val="left"/>
      <w:pPr>
        <w:ind w:left="1800" w:hanging="360"/>
      </w:pPr>
    </w:lvl>
    <w:lvl w:ilvl="2" w:tplc="C8CCD71C" w:tentative="1">
      <w:start w:val="1"/>
      <w:numFmt w:val="lowerRoman"/>
      <w:lvlText w:val="%3."/>
      <w:lvlJc w:val="right"/>
      <w:pPr>
        <w:ind w:left="2520" w:hanging="180"/>
      </w:pPr>
    </w:lvl>
    <w:lvl w:ilvl="3" w:tplc="FFAAB13C" w:tentative="1">
      <w:start w:val="1"/>
      <w:numFmt w:val="decimal"/>
      <w:lvlText w:val="%4."/>
      <w:lvlJc w:val="left"/>
      <w:pPr>
        <w:ind w:left="3240" w:hanging="360"/>
      </w:pPr>
    </w:lvl>
    <w:lvl w:ilvl="4" w:tplc="E6002902" w:tentative="1">
      <w:start w:val="1"/>
      <w:numFmt w:val="lowerLetter"/>
      <w:lvlText w:val="%5."/>
      <w:lvlJc w:val="left"/>
      <w:pPr>
        <w:ind w:left="3960" w:hanging="360"/>
      </w:pPr>
    </w:lvl>
    <w:lvl w:ilvl="5" w:tplc="A0661306" w:tentative="1">
      <w:start w:val="1"/>
      <w:numFmt w:val="lowerRoman"/>
      <w:lvlText w:val="%6."/>
      <w:lvlJc w:val="right"/>
      <w:pPr>
        <w:ind w:left="4680" w:hanging="180"/>
      </w:pPr>
    </w:lvl>
    <w:lvl w:ilvl="6" w:tplc="08FAD7E6" w:tentative="1">
      <w:start w:val="1"/>
      <w:numFmt w:val="decimal"/>
      <w:lvlText w:val="%7."/>
      <w:lvlJc w:val="left"/>
      <w:pPr>
        <w:ind w:left="5400" w:hanging="360"/>
      </w:pPr>
    </w:lvl>
    <w:lvl w:ilvl="7" w:tplc="43D26600" w:tentative="1">
      <w:start w:val="1"/>
      <w:numFmt w:val="lowerLetter"/>
      <w:lvlText w:val="%8."/>
      <w:lvlJc w:val="left"/>
      <w:pPr>
        <w:ind w:left="6120" w:hanging="360"/>
      </w:pPr>
    </w:lvl>
    <w:lvl w:ilvl="8" w:tplc="73F2846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2D25C5"/>
    <w:multiLevelType w:val="hybridMultilevel"/>
    <w:tmpl w:val="2484318C"/>
    <w:lvl w:ilvl="0" w:tplc="F778422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CC7EBCAE" w:tentative="1">
      <w:start w:val="1"/>
      <w:numFmt w:val="lowerLetter"/>
      <w:lvlText w:val="%2."/>
      <w:lvlJc w:val="left"/>
      <w:pPr>
        <w:ind w:left="1800" w:hanging="360"/>
      </w:pPr>
    </w:lvl>
    <w:lvl w:ilvl="2" w:tplc="E124AEB6" w:tentative="1">
      <w:start w:val="1"/>
      <w:numFmt w:val="lowerRoman"/>
      <w:lvlText w:val="%3."/>
      <w:lvlJc w:val="right"/>
      <w:pPr>
        <w:ind w:left="2520" w:hanging="180"/>
      </w:pPr>
    </w:lvl>
    <w:lvl w:ilvl="3" w:tplc="1E0E7D22" w:tentative="1">
      <w:start w:val="1"/>
      <w:numFmt w:val="decimal"/>
      <w:lvlText w:val="%4."/>
      <w:lvlJc w:val="left"/>
      <w:pPr>
        <w:ind w:left="3240" w:hanging="360"/>
      </w:pPr>
    </w:lvl>
    <w:lvl w:ilvl="4" w:tplc="0A62BBFA" w:tentative="1">
      <w:start w:val="1"/>
      <w:numFmt w:val="lowerLetter"/>
      <w:lvlText w:val="%5."/>
      <w:lvlJc w:val="left"/>
      <w:pPr>
        <w:ind w:left="3960" w:hanging="360"/>
      </w:pPr>
    </w:lvl>
    <w:lvl w:ilvl="5" w:tplc="D53266F2" w:tentative="1">
      <w:start w:val="1"/>
      <w:numFmt w:val="lowerRoman"/>
      <w:lvlText w:val="%6."/>
      <w:lvlJc w:val="right"/>
      <w:pPr>
        <w:ind w:left="4680" w:hanging="180"/>
      </w:pPr>
    </w:lvl>
    <w:lvl w:ilvl="6" w:tplc="D5026824" w:tentative="1">
      <w:start w:val="1"/>
      <w:numFmt w:val="decimal"/>
      <w:lvlText w:val="%7."/>
      <w:lvlJc w:val="left"/>
      <w:pPr>
        <w:ind w:left="5400" w:hanging="360"/>
      </w:pPr>
    </w:lvl>
    <w:lvl w:ilvl="7" w:tplc="BF6E5E66" w:tentative="1">
      <w:start w:val="1"/>
      <w:numFmt w:val="lowerLetter"/>
      <w:lvlText w:val="%8."/>
      <w:lvlJc w:val="left"/>
      <w:pPr>
        <w:ind w:left="6120" w:hanging="360"/>
      </w:pPr>
    </w:lvl>
    <w:lvl w:ilvl="8" w:tplc="C4A22C9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AB001F"/>
    <w:multiLevelType w:val="hybridMultilevel"/>
    <w:tmpl w:val="BC42D412"/>
    <w:lvl w:ilvl="0" w:tplc="DA54601C">
      <w:start w:val="1"/>
      <w:numFmt w:val="decimal"/>
      <w:lvlText w:val="%1."/>
      <w:lvlJc w:val="left"/>
      <w:pPr>
        <w:ind w:left="1800" w:hanging="360"/>
      </w:pPr>
    </w:lvl>
    <w:lvl w:ilvl="1" w:tplc="81C04BDE">
      <w:start w:val="1"/>
      <w:numFmt w:val="lowerLetter"/>
      <w:lvlText w:val="%2."/>
      <w:lvlJc w:val="left"/>
      <w:pPr>
        <w:ind w:left="2520" w:hanging="360"/>
      </w:pPr>
    </w:lvl>
    <w:lvl w:ilvl="2" w:tplc="FD183416">
      <w:start w:val="1"/>
      <w:numFmt w:val="lowerRoman"/>
      <w:lvlText w:val="%3."/>
      <w:lvlJc w:val="right"/>
      <w:pPr>
        <w:ind w:left="3240" w:hanging="180"/>
      </w:pPr>
    </w:lvl>
    <w:lvl w:ilvl="3" w:tplc="8B82A0B0">
      <w:start w:val="1"/>
      <w:numFmt w:val="decimal"/>
      <w:lvlText w:val="%4."/>
      <w:lvlJc w:val="left"/>
      <w:pPr>
        <w:ind w:left="3960" w:hanging="360"/>
      </w:pPr>
    </w:lvl>
    <w:lvl w:ilvl="4" w:tplc="F2ECD27E">
      <w:start w:val="1"/>
      <w:numFmt w:val="lowerLetter"/>
      <w:lvlText w:val="%5."/>
      <w:lvlJc w:val="left"/>
      <w:pPr>
        <w:ind w:left="4680" w:hanging="360"/>
      </w:pPr>
    </w:lvl>
    <w:lvl w:ilvl="5" w:tplc="C3D43D72">
      <w:start w:val="1"/>
      <w:numFmt w:val="lowerRoman"/>
      <w:lvlText w:val="%6."/>
      <w:lvlJc w:val="right"/>
      <w:pPr>
        <w:ind w:left="5400" w:hanging="180"/>
      </w:pPr>
    </w:lvl>
    <w:lvl w:ilvl="6" w:tplc="A7D8A7DC">
      <w:start w:val="1"/>
      <w:numFmt w:val="decimal"/>
      <w:lvlText w:val="%7."/>
      <w:lvlJc w:val="left"/>
      <w:pPr>
        <w:ind w:left="6120" w:hanging="360"/>
      </w:pPr>
    </w:lvl>
    <w:lvl w:ilvl="7" w:tplc="3732DA10">
      <w:start w:val="1"/>
      <w:numFmt w:val="lowerLetter"/>
      <w:lvlText w:val="%8."/>
      <w:lvlJc w:val="left"/>
      <w:pPr>
        <w:ind w:left="6840" w:hanging="360"/>
      </w:pPr>
    </w:lvl>
    <w:lvl w:ilvl="8" w:tplc="1AD26D86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C5832B7"/>
    <w:multiLevelType w:val="hybridMultilevel"/>
    <w:tmpl w:val="576C6430"/>
    <w:lvl w:ilvl="0" w:tplc="FCD66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3561E50" w:tentative="1">
      <w:start w:val="1"/>
      <w:numFmt w:val="lowerLetter"/>
      <w:lvlText w:val="%2."/>
      <w:lvlJc w:val="left"/>
      <w:pPr>
        <w:ind w:left="1800" w:hanging="360"/>
      </w:pPr>
    </w:lvl>
    <w:lvl w:ilvl="2" w:tplc="5B96241E" w:tentative="1">
      <w:start w:val="1"/>
      <w:numFmt w:val="lowerRoman"/>
      <w:lvlText w:val="%3."/>
      <w:lvlJc w:val="right"/>
      <w:pPr>
        <w:ind w:left="2520" w:hanging="180"/>
      </w:pPr>
    </w:lvl>
    <w:lvl w:ilvl="3" w:tplc="FDE01D28" w:tentative="1">
      <w:start w:val="1"/>
      <w:numFmt w:val="decimal"/>
      <w:lvlText w:val="%4."/>
      <w:lvlJc w:val="left"/>
      <w:pPr>
        <w:ind w:left="3240" w:hanging="360"/>
      </w:pPr>
    </w:lvl>
    <w:lvl w:ilvl="4" w:tplc="C7BC08B6" w:tentative="1">
      <w:start w:val="1"/>
      <w:numFmt w:val="lowerLetter"/>
      <w:lvlText w:val="%5."/>
      <w:lvlJc w:val="left"/>
      <w:pPr>
        <w:ind w:left="3960" w:hanging="360"/>
      </w:pPr>
    </w:lvl>
    <w:lvl w:ilvl="5" w:tplc="A52C2624" w:tentative="1">
      <w:start w:val="1"/>
      <w:numFmt w:val="lowerRoman"/>
      <w:lvlText w:val="%6."/>
      <w:lvlJc w:val="right"/>
      <w:pPr>
        <w:ind w:left="4680" w:hanging="180"/>
      </w:pPr>
    </w:lvl>
    <w:lvl w:ilvl="6" w:tplc="BF0E2190" w:tentative="1">
      <w:start w:val="1"/>
      <w:numFmt w:val="decimal"/>
      <w:lvlText w:val="%7."/>
      <w:lvlJc w:val="left"/>
      <w:pPr>
        <w:ind w:left="5400" w:hanging="360"/>
      </w:pPr>
    </w:lvl>
    <w:lvl w:ilvl="7" w:tplc="EB3A9DDA" w:tentative="1">
      <w:start w:val="1"/>
      <w:numFmt w:val="lowerLetter"/>
      <w:lvlText w:val="%8."/>
      <w:lvlJc w:val="left"/>
      <w:pPr>
        <w:ind w:left="6120" w:hanging="360"/>
      </w:pPr>
    </w:lvl>
    <w:lvl w:ilvl="8" w:tplc="317A9B4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443C8B"/>
    <w:multiLevelType w:val="hybridMultilevel"/>
    <w:tmpl w:val="E594F6AE"/>
    <w:lvl w:ilvl="0" w:tplc="F97E085E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37A89FA0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6E66978A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5EE31DA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E3F4CA2A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5BA8AB0A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47EF7E6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B6184DA6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5218EF40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779D0A04"/>
    <w:multiLevelType w:val="hybridMultilevel"/>
    <w:tmpl w:val="5658DCA0"/>
    <w:lvl w:ilvl="0" w:tplc="AAFAA88A">
      <w:start w:val="1"/>
      <w:numFmt w:val="decimal"/>
      <w:lvlText w:val="%1"/>
      <w:lvlJc w:val="left"/>
      <w:pPr>
        <w:ind w:left="2149" w:hanging="1440"/>
      </w:pPr>
      <w:rPr>
        <w:rFonts w:ascii="Times New Roman" w:eastAsia="Times New Roman" w:hAnsi="Times New Roman" w:cs="Times New Roman"/>
      </w:rPr>
    </w:lvl>
    <w:lvl w:ilvl="1" w:tplc="34DC2FD6" w:tentative="1">
      <w:start w:val="1"/>
      <w:numFmt w:val="lowerLetter"/>
      <w:lvlText w:val="%2."/>
      <w:lvlJc w:val="left"/>
      <w:pPr>
        <w:ind w:left="1789" w:hanging="360"/>
      </w:pPr>
    </w:lvl>
    <w:lvl w:ilvl="2" w:tplc="9B42C094" w:tentative="1">
      <w:start w:val="1"/>
      <w:numFmt w:val="lowerRoman"/>
      <w:lvlText w:val="%3."/>
      <w:lvlJc w:val="right"/>
      <w:pPr>
        <w:ind w:left="2509" w:hanging="180"/>
      </w:pPr>
    </w:lvl>
    <w:lvl w:ilvl="3" w:tplc="8898CAEA" w:tentative="1">
      <w:start w:val="1"/>
      <w:numFmt w:val="decimal"/>
      <w:lvlText w:val="%4."/>
      <w:lvlJc w:val="left"/>
      <w:pPr>
        <w:ind w:left="3229" w:hanging="360"/>
      </w:pPr>
    </w:lvl>
    <w:lvl w:ilvl="4" w:tplc="0E5C31AE" w:tentative="1">
      <w:start w:val="1"/>
      <w:numFmt w:val="lowerLetter"/>
      <w:lvlText w:val="%5."/>
      <w:lvlJc w:val="left"/>
      <w:pPr>
        <w:ind w:left="3949" w:hanging="360"/>
      </w:pPr>
    </w:lvl>
    <w:lvl w:ilvl="5" w:tplc="692C371C" w:tentative="1">
      <w:start w:val="1"/>
      <w:numFmt w:val="lowerRoman"/>
      <w:lvlText w:val="%6."/>
      <w:lvlJc w:val="right"/>
      <w:pPr>
        <w:ind w:left="4669" w:hanging="180"/>
      </w:pPr>
    </w:lvl>
    <w:lvl w:ilvl="6" w:tplc="AA54E6B2" w:tentative="1">
      <w:start w:val="1"/>
      <w:numFmt w:val="decimal"/>
      <w:lvlText w:val="%7."/>
      <w:lvlJc w:val="left"/>
      <w:pPr>
        <w:ind w:left="5389" w:hanging="360"/>
      </w:pPr>
    </w:lvl>
    <w:lvl w:ilvl="7" w:tplc="CD2003F8" w:tentative="1">
      <w:start w:val="1"/>
      <w:numFmt w:val="lowerLetter"/>
      <w:lvlText w:val="%8."/>
      <w:lvlJc w:val="left"/>
      <w:pPr>
        <w:ind w:left="6109" w:hanging="360"/>
      </w:pPr>
    </w:lvl>
    <w:lvl w:ilvl="8" w:tplc="7BBC472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8FC20ED"/>
    <w:multiLevelType w:val="hybridMultilevel"/>
    <w:tmpl w:val="97983F2A"/>
    <w:lvl w:ilvl="0" w:tplc="97480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530073C" w:tentative="1">
      <w:start w:val="1"/>
      <w:numFmt w:val="lowerLetter"/>
      <w:lvlText w:val="%2."/>
      <w:lvlJc w:val="left"/>
      <w:pPr>
        <w:ind w:left="1800" w:hanging="360"/>
      </w:pPr>
    </w:lvl>
    <w:lvl w:ilvl="2" w:tplc="CAC6BE3C" w:tentative="1">
      <w:start w:val="1"/>
      <w:numFmt w:val="lowerRoman"/>
      <w:lvlText w:val="%3."/>
      <w:lvlJc w:val="right"/>
      <w:pPr>
        <w:ind w:left="2520" w:hanging="180"/>
      </w:pPr>
    </w:lvl>
    <w:lvl w:ilvl="3" w:tplc="A188589E" w:tentative="1">
      <w:start w:val="1"/>
      <w:numFmt w:val="decimal"/>
      <w:lvlText w:val="%4."/>
      <w:lvlJc w:val="left"/>
      <w:pPr>
        <w:ind w:left="3240" w:hanging="360"/>
      </w:pPr>
    </w:lvl>
    <w:lvl w:ilvl="4" w:tplc="0212E724" w:tentative="1">
      <w:start w:val="1"/>
      <w:numFmt w:val="lowerLetter"/>
      <w:lvlText w:val="%5."/>
      <w:lvlJc w:val="left"/>
      <w:pPr>
        <w:ind w:left="3960" w:hanging="360"/>
      </w:pPr>
    </w:lvl>
    <w:lvl w:ilvl="5" w:tplc="EC6E00A4" w:tentative="1">
      <w:start w:val="1"/>
      <w:numFmt w:val="lowerRoman"/>
      <w:lvlText w:val="%6."/>
      <w:lvlJc w:val="right"/>
      <w:pPr>
        <w:ind w:left="4680" w:hanging="180"/>
      </w:pPr>
    </w:lvl>
    <w:lvl w:ilvl="6" w:tplc="05D6499E" w:tentative="1">
      <w:start w:val="1"/>
      <w:numFmt w:val="decimal"/>
      <w:lvlText w:val="%7."/>
      <w:lvlJc w:val="left"/>
      <w:pPr>
        <w:ind w:left="5400" w:hanging="360"/>
      </w:pPr>
    </w:lvl>
    <w:lvl w:ilvl="7" w:tplc="837A7906" w:tentative="1">
      <w:start w:val="1"/>
      <w:numFmt w:val="lowerLetter"/>
      <w:lvlText w:val="%8."/>
      <w:lvlJc w:val="left"/>
      <w:pPr>
        <w:ind w:left="6120" w:hanging="360"/>
      </w:pPr>
    </w:lvl>
    <w:lvl w:ilvl="8" w:tplc="4F82BF50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B23"/>
    <w:rsid w:val="00625F77"/>
    <w:rsid w:val="006E197B"/>
    <w:rsid w:val="00750CEB"/>
    <w:rsid w:val="00D6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9B1438"/>
  <w15:docId w15:val="{37169E97-73F9-4C7B-A705-13B8BBA9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784"/>
    <w:rPr>
      <w:rFonts w:ascii="Calibri" w:eastAsia="Calibri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278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D61FC"/>
    <w:pPr>
      <w:ind w:left="720"/>
      <w:contextualSpacing/>
    </w:pPr>
    <w:rPr>
      <w:rFonts w:asciiTheme="minorHAnsi" w:eastAsiaTheme="minorHAnsi" w:hAnsiTheme="minorHAnsi" w:cstheme="minorBidi"/>
      <w:noProof w:val="0"/>
    </w:rPr>
  </w:style>
  <w:style w:type="character" w:customStyle="1" w:styleId="FontStyle17">
    <w:name w:val="Font Style17"/>
    <w:basedOn w:val="DefaultParagraphFont"/>
    <w:uiPriority w:val="99"/>
    <w:rsid w:val="006D61FC"/>
    <w:rPr>
      <w:rFonts w:ascii="Calibri" w:hAnsi="Calibri" w:cs="Calibri" w:hint="default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2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160"/>
    <w:rPr>
      <w:rFonts w:ascii="Calibri" w:eastAsia="Calibri" w:hAnsi="Calibri" w:cs="Times New Roman"/>
      <w:noProof/>
    </w:rPr>
  </w:style>
  <w:style w:type="paragraph" w:styleId="Footer">
    <w:name w:val="footer"/>
    <w:basedOn w:val="Normal"/>
    <w:link w:val="FooterChar"/>
    <w:uiPriority w:val="99"/>
    <w:unhideWhenUsed/>
    <w:rsid w:val="005F2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160"/>
    <w:rPr>
      <w:rFonts w:ascii="Calibri" w:eastAsia="Calibri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A5AD2-128C-4E65-A61F-72E598C5D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1588</Words>
  <Characters>9054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 Krstić</dc:creator>
  <cp:lastModifiedBy>Sandra Stankovic</cp:lastModifiedBy>
  <cp:revision>9</cp:revision>
  <dcterms:created xsi:type="dcterms:W3CDTF">2021-11-18T14:30:00Z</dcterms:created>
  <dcterms:modified xsi:type="dcterms:W3CDTF">2022-01-31T11:19:00Z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327023</vt:lpwstr>
  </property>
  <property fmtid="{D5CDD505-2E9C-101B-9397-08002B2CF9AE}" pid="3" name="UserID">
    <vt:lpwstr>37165</vt:lpwstr>
  </property>
</Properties>
</file>